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"/>
        <w:gridCol w:w="9"/>
        <w:gridCol w:w="29"/>
        <w:gridCol w:w="3485"/>
        <w:gridCol w:w="15"/>
        <w:gridCol w:w="23"/>
        <w:gridCol w:w="4608"/>
        <w:gridCol w:w="35"/>
        <w:gridCol w:w="23"/>
        <w:gridCol w:w="4665"/>
        <w:gridCol w:w="21"/>
        <w:gridCol w:w="14"/>
        <w:gridCol w:w="81"/>
      </w:tblGrid>
      <w:tr w:rsidR="00EC30CE">
        <w:tblPrEx>
          <w:tblCellMar>
            <w:top w:w="0" w:type="dxa"/>
            <w:bottom w:w="0" w:type="dxa"/>
          </w:tblCellMar>
        </w:tblPrEx>
        <w:trPr>
          <w:gridAfter w:val="3"/>
          <w:wAfter w:w="106" w:type="dxa"/>
          <w:trHeight w:val="1166"/>
        </w:trPr>
        <w:tc>
          <w:tcPr>
            <w:tcW w:w="1347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30CE" w:rsidRDefault="0005014C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Сведения о товарах (материалах) используемых при выполнении работ Приложение 1 Раздела «Описание объекта закупки»</w:t>
            </w:r>
          </w:p>
        </w:tc>
      </w:tr>
      <w:tr w:rsidR="00EC30CE">
        <w:tblPrEx>
          <w:tblCellMar>
            <w:top w:w="0" w:type="dxa"/>
            <w:bottom w:w="0" w:type="dxa"/>
          </w:tblCellMar>
        </w:tblPrEx>
        <w:trPr>
          <w:gridAfter w:val="3"/>
          <w:wAfter w:w="106" w:type="dxa"/>
          <w:trHeight w:val="1896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30CE" w:rsidRDefault="0005014C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№</w:t>
            </w:r>
          </w:p>
          <w:p w:rsidR="00EC30CE" w:rsidRDefault="0005014C">
            <w:pPr>
              <w:pStyle w:val="20"/>
              <w:shd w:val="clear" w:color="auto" w:fill="auto"/>
              <w:spacing w:line="210" w:lineRule="exact"/>
            </w:pPr>
            <w:proofErr w:type="gramStart"/>
            <w:r>
              <w:rPr>
                <w:rStyle w:val="2Calibri105pt"/>
              </w:rPr>
              <w:t>п</w:t>
            </w:r>
            <w:proofErr w:type="gramEnd"/>
            <w:r>
              <w:rPr>
                <w:rStyle w:val="2Calibri105pt"/>
              </w:rPr>
              <w:t>/п</w:t>
            </w:r>
          </w:p>
        </w:tc>
        <w:tc>
          <w:tcPr>
            <w:tcW w:w="35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30CE" w:rsidRDefault="0005014C">
            <w:pPr>
              <w:pStyle w:val="20"/>
              <w:shd w:val="clear" w:color="auto" w:fill="auto"/>
              <w:spacing w:line="264" w:lineRule="exact"/>
            </w:pPr>
            <w:proofErr w:type="gramStart"/>
            <w:r>
              <w:rPr>
                <w:rStyle w:val="2Calibri105pt"/>
              </w:rPr>
              <w:t xml:space="preserve">Наименование товара (материала) Товарный знак (при наличии), знак обслуживания (при наличии), фирменное наименование (при наличии), </w:t>
            </w:r>
            <w:r>
              <w:rPr>
                <w:rStyle w:val="2Calibri105pt"/>
              </w:rPr>
              <w:t>патенты (при наличии), полезные модели (при наличии), промышленные образцы (при наличии, наименование страны происхождения товара</w:t>
            </w:r>
            <w:proofErr w:type="gramEnd"/>
          </w:p>
        </w:tc>
        <w:tc>
          <w:tcPr>
            <w:tcW w:w="936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30CE" w:rsidRDefault="0005014C">
            <w:pPr>
              <w:pStyle w:val="20"/>
              <w:shd w:val="clear" w:color="auto" w:fill="auto"/>
              <w:spacing w:line="259" w:lineRule="exact"/>
            </w:pPr>
            <w:r>
              <w:rPr>
                <w:rStyle w:val="2Calibri105pt"/>
              </w:rPr>
              <w:t xml:space="preserve">Требования, установленные к техническим, функциональным и качественным характеристикам товара (материала), входящего в объект </w:t>
            </w:r>
            <w:r>
              <w:rPr>
                <w:rStyle w:val="2Calibri105pt"/>
              </w:rPr>
              <w:t>закупки (показатели и их значения, в соответствии с которыми будет устанавливаться соответствие потребностям заказчика и (или) эквивалентность предлагаемого к поставке товара (матер</w:t>
            </w:r>
            <w:bookmarkStart w:id="0" w:name="_GoBack"/>
            <w:r>
              <w:rPr>
                <w:rStyle w:val="2Calibri105pt"/>
              </w:rPr>
              <w:t>иала)).</w:t>
            </w:r>
            <w:bookmarkEnd w:id="0"/>
          </w:p>
        </w:tc>
      </w:tr>
      <w:tr w:rsidR="00EC30CE">
        <w:tblPrEx>
          <w:tblCellMar>
            <w:top w:w="0" w:type="dxa"/>
            <w:bottom w:w="0" w:type="dxa"/>
          </w:tblCellMar>
        </w:tblPrEx>
        <w:trPr>
          <w:gridAfter w:val="3"/>
          <w:wAfter w:w="106" w:type="dxa"/>
          <w:trHeight w:val="538"/>
        </w:trPr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C30CE" w:rsidRDefault="00EC30CE"/>
        </w:tc>
        <w:tc>
          <w:tcPr>
            <w:tcW w:w="352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EC30CE" w:rsidRDefault="00EC30CE"/>
        </w:tc>
        <w:tc>
          <w:tcPr>
            <w:tcW w:w="464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0CE" w:rsidRDefault="0005014C">
            <w:pPr>
              <w:pStyle w:val="20"/>
              <w:shd w:val="clear" w:color="auto" w:fill="auto"/>
              <w:spacing w:line="264" w:lineRule="exact"/>
            </w:pPr>
            <w:r>
              <w:rPr>
                <w:rStyle w:val="2Calibri105pt"/>
              </w:rPr>
              <w:t>Наименование показателя, единицы измерения показателя</w:t>
            </w:r>
          </w:p>
        </w:tc>
        <w:tc>
          <w:tcPr>
            <w:tcW w:w="47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30CE" w:rsidRDefault="0005014C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 xml:space="preserve">Значение </w:t>
            </w:r>
            <w:r>
              <w:rPr>
                <w:rStyle w:val="2Calibri105pt"/>
              </w:rPr>
              <w:t>показателя, параметра</w:t>
            </w:r>
          </w:p>
        </w:tc>
      </w:tr>
      <w:tr w:rsidR="00EC30CE">
        <w:tblPrEx>
          <w:tblCellMar>
            <w:top w:w="0" w:type="dxa"/>
            <w:bottom w:w="0" w:type="dxa"/>
          </w:tblCellMar>
        </w:tblPrEx>
        <w:trPr>
          <w:gridAfter w:val="3"/>
          <w:wAfter w:w="106" w:type="dxa"/>
          <w:trHeight w:val="298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30CE" w:rsidRDefault="0005014C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1</w:t>
            </w:r>
          </w:p>
        </w:tc>
        <w:tc>
          <w:tcPr>
            <w:tcW w:w="35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30CE" w:rsidRDefault="0005014C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Керосин для технических целей</w:t>
            </w:r>
          </w:p>
        </w:tc>
        <w:tc>
          <w:tcPr>
            <w:tcW w:w="464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0CE" w:rsidRDefault="0005014C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Соответствие СТО 11605031-010-2007</w:t>
            </w:r>
          </w:p>
        </w:tc>
        <w:tc>
          <w:tcPr>
            <w:tcW w:w="47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30CE" w:rsidRDefault="0005014C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требуется</w:t>
            </w:r>
          </w:p>
        </w:tc>
      </w:tr>
      <w:tr w:rsidR="00EC30CE">
        <w:tblPrEx>
          <w:tblCellMar>
            <w:top w:w="0" w:type="dxa"/>
            <w:bottom w:w="0" w:type="dxa"/>
          </w:tblCellMar>
        </w:tblPrEx>
        <w:trPr>
          <w:gridAfter w:val="3"/>
          <w:wAfter w:w="106" w:type="dxa"/>
          <w:trHeight w:val="605"/>
        </w:trPr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C30CE" w:rsidRDefault="00EC30CE"/>
        </w:tc>
        <w:tc>
          <w:tcPr>
            <w:tcW w:w="352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EC30CE" w:rsidRDefault="00EC30CE"/>
        </w:tc>
        <w:tc>
          <w:tcPr>
            <w:tcW w:w="464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30CE" w:rsidRDefault="0005014C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Внешний вид керосина</w:t>
            </w:r>
          </w:p>
        </w:tc>
        <w:tc>
          <w:tcPr>
            <w:tcW w:w="47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30CE" w:rsidRDefault="0005014C">
            <w:pPr>
              <w:pStyle w:val="20"/>
              <w:shd w:val="clear" w:color="auto" w:fill="auto"/>
              <w:spacing w:line="259" w:lineRule="exact"/>
            </w:pPr>
            <w:r>
              <w:rPr>
                <w:rStyle w:val="2Calibri105pt"/>
              </w:rPr>
              <w:t>прозрачная, слегка маслянистая на ощупь, горючая жидкость</w:t>
            </w:r>
          </w:p>
        </w:tc>
      </w:tr>
      <w:tr w:rsidR="00EC30CE">
        <w:tblPrEx>
          <w:tblCellMar>
            <w:top w:w="0" w:type="dxa"/>
            <w:bottom w:w="0" w:type="dxa"/>
          </w:tblCellMar>
        </w:tblPrEx>
        <w:trPr>
          <w:gridAfter w:val="3"/>
          <w:wAfter w:w="106" w:type="dxa"/>
          <w:trHeight w:val="278"/>
        </w:trPr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C30CE" w:rsidRDefault="00EC30CE"/>
        </w:tc>
        <w:tc>
          <w:tcPr>
            <w:tcW w:w="352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EC30CE" w:rsidRDefault="00EC30CE"/>
        </w:tc>
        <w:tc>
          <w:tcPr>
            <w:tcW w:w="464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0CE" w:rsidRDefault="0005014C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Марка керосина:</w:t>
            </w:r>
          </w:p>
        </w:tc>
        <w:tc>
          <w:tcPr>
            <w:tcW w:w="47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30CE" w:rsidRDefault="0005014C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КТ 1, КТ 2</w:t>
            </w:r>
          </w:p>
        </w:tc>
      </w:tr>
      <w:tr w:rsidR="00EC30CE">
        <w:tblPrEx>
          <w:tblCellMar>
            <w:top w:w="0" w:type="dxa"/>
            <w:bottom w:w="0" w:type="dxa"/>
          </w:tblCellMar>
        </w:tblPrEx>
        <w:trPr>
          <w:gridAfter w:val="3"/>
          <w:wAfter w:w="106" w:type="dxa"/>
          <w:trHeight w:val="571"/>
        </w:trPr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C30CE" w:rsidRDefault="00EC30CE"/>
        </w:tc>
        <w:tc>
          <w:tcPr>
            <w:tcW w:w="352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EC30CE" w:rsidRDefault="00EC30CE"/>
        </w:tc>
        <w:tc>
          <w:tcPr>
            <w:tcW w:w="464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0CE" w:rsidRDefault="0005014C">
            <w:pPr>
              <w:pStyle w:val="20"/>
              <w:shd w:val="clear" w:color="auto" w:fill="auto"/>
              <w:spacing w:line="264" w:lineRule="exact"/>
            </w:pPr>
            <w:r>
              <w:rPr>
                <w:rStyle w:val="2Calibri105pt"/>
              </w:rPr>
              <w:t xml:space="preserve">Концентрация фактических смол на 100 </w:t>
            </w:r>
            <w:r>
              <w:rPr>
                <w:rStyle w:val="2Calibri105pt"/>
              </w:rPr>
              <w:t>мг/см</w:t>
            </w:r>
            <w:r>
              <w:rPr>
                <w:rStyle w:val="2Calibri105pt"/>
                <w:vertAlign w:val="superscript"/>
              </w:rPr>
              <w:t xml:space="preserve">3 </w:t>
            </w:r>
            <w:r>
              <w:rPr>
                <w:rStyle w:val="2Calibri105pt"/>
              </w:rPr>
              <w:t>керосина, не более</w:t>
            </w:r>
          </w:p>
        </w:tc>
        <w:tc>
          <w:tcPr>
            <w:tcW w:w="47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30CE" w:rsidRDefault="0005014C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40 либо 12</w:t>
            </w:r>
          </w:p>
        </w:tc>
      </w:tr>
      <w:tr w:rsidR="00EC30CE">
        <w:tblPrEx>
          <w:tblCellMar>
            <w:top w:w="0" w:type="dxa"/>
            <w:bottom w:w="0" w:type="dxa"/>
          </w:tblCellMar>
        </w:tblPrEx>
        <w:trPr>
          <w:gridAfter w:val="3"/>
          <w:wAfter w:w="106" w:type="dxa"/>
          <w:trHeight w:val="274"/>
        </w:trPr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C30CE" w:rsidRDefault="00EC30CE"/>
        </w:tc>
        <w:tc>
          <w:tcPr>
            <w:tcW w:w="352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EC30CE" w:rsidRDefault="00EC30CE"/>
        </w:tc>
        <w:tc>
          <w:tcPr>
            <w:tcW w:w="464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0CE" w:rsidRDefault="0005014C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Температура вспышки в закрытом тигле, °</w:t>
            </w:r>
            <w:proofErr w:type="gramStart"/>
            <w:r>
              <w:rPr>
                <w:rStyle w:val="2Calibri105pt"/>
              </w:rPr>
              <w:t>С</w:t>
            </w:r>
            <w:proofErr w:type="gramEnd"/>
          </w:p>
        </w:tc>
        <w:tc>
          <w:tcPr>
            <w:tcW w:w="47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30CE" w:rsidRDefault="0005014C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не ниже 28 либо не ниже 38</w:t>
            </w:r>
          </w:p>
        </w:tc>
      </w:tr>
      <w:tr w:rsidR="00EC30CE">
        <w:tblPrEx>
          <w:tblCellMar>
            <w:top w:w="0" w:type="dxa"/>
            <w:bottom w:w="0" w:type="dxa"/>
          </w:tblCellMar>
        </w:tblPrEx>
        <w:trPr>
          <w:gridAfter w:val="3"/>
          <w:wAfter w:w="106" w:type="dxa"/>
          <w:trHeight w:val="341"/>
        </w:trPr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C30CE" w:rsidRDefault="00EC30CE"/>
        </w:tc>
        <w:tc>
          <w:tcPr>
            <w:tcW w:w="352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EC30CE" w:rsidRDefault="00EC30CE"/>
        </w:tc>
        <w:tc>
          <w:tcPr>
            <w:tcW w:w="464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30CE" w:rsidRDefault="0005014C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 xml:space="preserve">Содержание воды, </w:t>
            </w:r>
            <w:r>
              <w:rPr>
                <w:rStyle w:val="2Calibri95pt0pt"/>
                <w:lang w:val="ru-RU" w:eastAsia="ru-RU" w:bidi="ru-RU"/>
              </w:rPr>
              <w:t>%</w:t>
            </w:r>
            <w:r>
              <w:rPr>
                <w:rStyle w:val="2Calibri105pt"/>
              </w:rPr>
              <w:t xml:space="preserve"> по массе</w:t>
            </w:r>
          </w:p>
        </w:tc>
        <w:tc>
          <w:tcPr>
            <w:tcW w:w="47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30CE" w:rsidRDefault="0005014C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не допускается</w:t>
            </w:r>
          </w:p>
        </w:tc>
      </w:tr>
      <w:tr w:rsidR="00EC30CE">
        <w:tblPrEx>
          <w:tblCellMar>
            <w:top w:w="0" w:type="dxa"/>
            <w:bottom w:w="0" w:type="dxa"/>
          </w:tblCellMar>
        </w:tblPrEx>
        <w:trPr>
          <w:gridAfter w:val="3"/>
          <w:wAfter w:w="106" w:type="dxa"/>
          <w:trHeight w:val="370"/>
        </w:trPr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C30CE" w:rsidRDefault="00EC30CE"/>
        </w:tc>
        <w:tc>
          <w:tcPr>
            <w:tcW w:w="352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EC30CE" w:rsidRDefault="00EC30CE"/>
        </w:tc>
        <w:tc>
          <w:tcPr>
            <w:tcW w:w="464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30CE" w:rsidRDefault="0005014C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Плотность при 15</w:t>
            </w:r>
            <w:proofErr w:type="gramStart"/>
            <w:r>
              <w:rPr>
                <w:rStyle w:val="2Calibri105pt"/>
              </w:rPr>
              <w:t xml:space="preserve"> °С</w:t>
            </w:r>
            <w:proofErr w:type="gramEnd"/>
            <w:r>
              <w:rPr>
                <w:rStyle w:val="2Calibri105pt"/>
              </w:rPr>
              <w:t>, кг/м</w:t>
            </w:r>
            <w:r>
              <w:rPr>
                <w:rStyle w:val="2Calibri105pt"/>
                <w:vertAlign w:val="superscript"/>
              </w:rPr>
              <w:t>3</w:t>
            </w:r>
            <w:r>
              <w:rPr>
                <w:rStyle w:val="2Calibri105pt"/>
              </w:rPr>
              <w:t>, не более</w:t>
            </w:r>
          </w:p>
        </w:tc>
        <w:tc>
          <w:tcPr>
            <w:tcW w:w="47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30CE" w:rsidRDefault="0005014C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828,5 либо 823,5</w:t>
            </w:r>
          </w:p>
        </w:tc>
      </w:tr>
      <w:tr w:rsidR="00EC30CE">
        <w:tblPrEx>
          <w:tblCellMar>
            <w:top w:w="0" w:type="dxa"/>
            <w:bottom w:w="0" w:type="dxa"/>
          </w:tblCellMar>
        </w:tblPrEx>
        <w:trPr>
          <w:gridAfter w:val="3"/>
          <w:wAfter w:w="106" w:type="dxa"/>
          <w:trHeight w:val="278"/>
        </w:trPr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C30CE" w:rsidRDefault="00EC30CE"/>
        </w:tc>
        <w:tc>
          <w:tcPr>
            <w:tcW w:w="352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EC30CE" w:rsidRDefault="00EC30CE"/>
        </w:tc>
        <w:tc>
          <w:tcPr>
            <w:tcW w:w="464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0CE" w:rsidRDefault="0005014C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Содержание механических примесей, %</w:t>
            </w:r>
          </w:p>
        </w:tc>
        <w:tc>
          <w:tcPr>
            <w:tcW w:w="47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30CE" w:rsidRDefault="0005014C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 xml:space="preserve">не </w:t>
            </w:r>
            <w:r>
              <w:rPr>
                <w:rStyle w:val="2Calibri105pt"/>
              </w:rPr>
              <w:t>допускается</w:t>
            </w:r>
          </w:p>
        </w:tc>
      </w:tr>
      <w:tr w:rsidR="00EC30CE">
        <w:tblPrEx>
          <w:tblCellMar>
            <w:top w:w="0" w:type="dxa"/>
            <w:bottom w:w="0" w:type="dxa"/>
          </w:tblCellMar>
        </w:tblPrEx>
        <w:trPr>
          <w:gridAfter w:val="3"/>
          <w:wAfter w:w="106" w:type="dxa"/>
          <w:trHeight w:val="288"/>
        </w:trPr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C30CE" w:rsidRDefault="00EC30CE"/>
        </w:tc>
        <w:tc>
          <w:tcPr>
            <w:tcW w:w="352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EC30CE" w:rsidRDefault="00EC30CE"/>
        </w:tc>
        <w:tc>
          <w:tcPr>
            <w:tcW w:w="464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0CE" w:rsidRDefault="0005014C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Зольность, % масс, не более</w:t>
            </w:r>
          </w:p>
        </w:tc>
        <w:tc>
          <w:tcPr>
            <w:tcW w:w="47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30CE" w:rsidRDefault="0005014C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0,005 либо 0,003</w:t>
            </w:r>
          </w:p>
        </w:tc>
      </w:tr>
      <w:tr w:rsidR="00EC30CE">
        <w:tblPrEx>
          <w:tblCellMar>
            <w:top w:w="0" w:type="dxa"/>
            <w:bottom w:w="0" w:type="dxa"/>
          </w:tblCellMar>
        </w:tblPrEx>
        <w:trPr>
          <w:gridAfter w:val="3"/>
          <w:wAfter w:w="106" w:type="dxa"/>
          <w:trHeight w:val="350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30CE" w:rsidRDefault="0005014C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2</w:t>
            </w:r>
          </w:p>
        </w:tc>
        <w:tc>
          <w:tcPr>
            <w:tcW w:w="35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30CE" w:rsidRDefault="0005014C">
            <w:pPr>
              <w:pStyle w:val="20"/>
              <w:shd w:val="clear" w:color="auto" w:fill="auto"/>
              <w:spacing w:line="264" w:lineRule="exact"/>
            </w:pPr>
            <w:r>
              <w:rPr>
                <w:rStyle w:val="2Calibri105pt"/>
              </w:rPr>
              <w:t>Битум нефтяной дорожный жидкий</w:t>
            </w:r>
          </w:p>
          <w:p w:rsidR="00EC30CE" w:rsidRDefault="0005014C">
            <w:pPr>
              <w:pStyle w:val="20"/>
              <w:shd w:val="clear" w:color="auto" w:fill="auto"/>
              <w:tabs>
                <w:tab w:val="left" w:leader="underscore" w:pos="3485"/>
              </w:tabs>
              <w:spacing w:line="210" w:lineRule="exact"/>
            </w:pPr>
            <w:r>
              <w:rPr>
                <w:rStyle w:val="2Calibri105pt"/>
              </w:rPr>
              <w:t>—-</w:t>
            </w:r>
            <w:r>
              <w:rPr>
                <w:rStyle w:val="2Calibri105pt"/>
              </w:rPr>
              <w:tab/>
              <w:t>1</w:t>
            </w:r>
          </w:p>
        </w:tc>
        <w:tc>
          <w:tcPr>
            <w:tcW w:w="464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30CE" w:rsidRDefault="0005014C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Соответствие ГОСТ 11955-82</w:t>
            </w:r>
          </w:p>
        </w:tc>
        <w:tc>
          <w:tcPr>
            <w:tcW w:w="47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30CE" w:rsidRDefault="0005014C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требуется</w:t>
            </w:r>
          </w:p>
        </w:tc>
      </w:tr>
      <w:tr w:rsidR="00EC30CE">
        <w:tblPrEx>
          <w:tblCellMar>
            <w:top w:w="0" w:type="dxa"/>
            <w:bottom w:w="0" w:type="dxa"/>
          </w:tblCellMar>
        </w:tblPrEx>
        <w:trPr>
          <w:gridAfter w:val="3"/>
          <w:wAfter w:w="106" w:type="dxa"/>
          <w:trHeight w:val="552"/>
        </w:trPr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C30CE" w:rsidRDefault="00EC30CE"/>
        </w:tc>
        <w:tc>
          <w:tcPr>
            <w:tcW w:w="352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EC30CE" w:rsidRDefault="00EC30CE"/>
        </w:tc>
        <w:tc>
          <w:tcPr>
            <w:tcW w:w="464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30CE" w:rsidRDefault="0005014C">
            <w:pPr>
              <w:pStyle w:val="20"/>
              <w:shd w:val="clear" w:color="auto" w:fill="auto"/>
              <w:spacing w:line="264" w:lineRule="exact"/>
            </w:pPr>
            <w:r>
              <w:rPr>
                <w:rStyle w:val="2Calibri105pt"/>
              </w:rPr>
              <w:t>Марка битума в зависимости от класса и вязкости</w:t>
            </w:r>
          </w:p>
        </w:tc>
        <w:tc>
          <w:tcPr>
            <w:tcW w:w="47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30CE" w:rsidRDefault="0005014C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СГ 70/130 или МГ 70/130</w:t>
            </w:r>
          </w:p>
        </w:tc>
      </w:tr>
      <w:tr w:rsidR="00EC30CE">
        <w:tblPrEx>
          <w:tblCellMar>
            <w:top w:w="0" w:type="dxa"/>
            <w:bottom w:w="0" w:type="dxa"/>
          </w:tblCellMar>
        </w:tblPrEx>
        <w:trPr>
          <w:gridAfter w:val="3"/>
          <w:wAfter w:w="106" w:type="dxa"/>
          <w:trHeight w:val="600"/>
        </w:trPr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C30CE" w:rsidRDefault="00EC30CE"/>
        </w:tc>
        <w:tc>
          <w:tcPr>
            <w:tcW w:w="352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EC30CE" w:rsidRDefault="00EC30CE"/>
        </w:tc>
        <w:tc>
          <w:tcPr>
            <w:tcW w:w="464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30CE" w:rsidRDefault="0005014C">
            <w:pPr>
              <w:pStyle w:val="20"/>
              <w:shd w:val="clear" w:color="auto" w:fill="auto"/>
              <w:spacing w:line="264" w:lineRule="exact"/>
            </w:pPr>
            <w:r>
              <w:rPr>
                <w:rStyle w:val="2Calibri105pt"/>
              </w:rPr>
              <w:t xml:space="preserve">Допустимая температура нагрева битума при </w:t>
            </w:r>
            <w:r>
              <w:rPr>
                <w:rStyle w:val="2Calibri105pt"/>
              </w:rPr>
              <w:t>его применении, сливе и наливе, °</w:t>
            </w:r>
            <w:proofErr w:type="gramStart"/>
            <w:r>
              <w:rPr>
                <w:rStyle w:val="2Calibri105pt"/>
              </w:rPr>
              <w:t>С</w:t>
            </w:r>
            <w:proofErr w:type="gramEnd"/>
          </w:p>
        </w:tc>
        <w:tc>
          <w:tcPr>
            <w:tcW w:w="47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30CE" w:rsidRDefault="0005014C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от 80 до 90</w:t>
            </w:r>
          </w:p>
        </w:tc>
      </w:tr>
      <w:tr w:rsidR="00EC30CE">
        <w:tblPrEx>
          <w:tblCellMar>
            <w:top w:w="0" w:type="dxa"/>
            <w:bottom w:w="0" w:type="dxa"/>
          </w:tblCellMar>
        </w:tblPrEx>
        <w:trPr>
          <w:gridAfter w:val="3"/>
          <w:wAfter w:w="106" w:type="dxa"/>
          <w:trHeight w:val="547"/>
        </w:trPr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C30CE" w:rsidRDefault="00EC30CE"/>
        </w:tc>
        <w:tc>
          <w:tcPr>
            <w:tcW w:w="352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EC30CE" w:rsidRDefault="00EC30CE"/>
        </w:tc>
        <w:tc>
          <w:tcPr>
            <w:tcW w:w="464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0CE" w:rsidRDefault="0005014C">
            <w:pPr>
              <w:pStyle w:val="20"/>
              <w:shd w:val="clear" w:color="auto" w:fill="auto"/>
              <w:spacing w:line="264" w:lineRule="exact"/>
            </w:pPr>
            <w:r>
              <w:rPr>
                <w:rStyle w:val="2Calibri105pt"/>
              </w:rPr>
              <w:t>Условная вязкость по вискозиметру с отверстием 5 мм при 60</w:t>
            </w:r>
            <w:proofErr w:type="gramStart"/>
            <w:r>
              <w:rPr>
                <w:rStyle w:val="2Calibri105pt"/>
              </w:rPr>
              <w:t xml:space="preserve"> °С</w:t>
            </w:r>
            <w:proofErr w:type="gramEnd"/>
            <w:r>
              <w:rPr>
                <w:rStyle w:val="2Calibri105pt"/>
              </w:rPr>
              <w:t>, сек</w:t>
            </w:r>
          </w:p>
        </w:tc>
        <w:tc>
          <w:tcPr>
            <w:tcW w:w="47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30CE" w:rsidRDefault="0005014C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71*130 .</w:t>
            </w:r>
          </w:p>
        </w:tc>
      </w:tr>
      <w:tr w:rsidR="00EC30CE">
        <w:tblPrEx>
          <w:tblCellMar>
            <w:top w:w="0" w:type="dxa"/>
            <w:bottom w:w="0" w:type="dxa"/>
          </w:tblCellMar>
        </w:tblPrEx>
        <w:trPr>
          <w:gridAfter w:val="3"/>
          <w:wAfter w:w="106" w:type="dxa"/>
          <w:trHeight w:val="370"/>
        </w:trPr>
        <w:tc>
          <w:tcPr>
            <w:tcW w:w="5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30CE" w:rsidRDefault="00EC30CE"/>
        </w:tc>
        <w:tc>
          <w:tcPr>
            <w:tcW w:w="3523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30CE" w:rsidRDefault="00EC30CE"/>
        </w:tc>
        <w:tc>
          <w:tcPr>
            <w:tcW w:w="4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30CE" w:rsidRDefault="0005014C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Гарантийный срок хранения, мес.</w:t>
            </w:r>
          </w:p>
        </w:tc>
        <w:tc>
          <w:tcPr>
            <w:tcW w:w="4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0CE" w:rsidRDefault="0005014C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не менее 6</w:t>
            </w:r>
          </w:p>
        </w:tc>
      </w:tr>
      <w:tr w:rsidR="00EC30CE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6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30CE" w:rsidRDefault="0005014C">
            <w:pPr>
              <w:pStyle w:val="20"/>
              <w:shd w:val="clear" w:color="auto" w:fill="auto"/>
              <w:spacing w:line="220" w:lineRule="exact"/>
            </w:pPr>
            <w:r>
              <w:rPr>
                <w:rStyle w:val="2Calibri11pt"/>
              </w:rPr>
              <w:lastRenderedPageBreak/>
              <w:t>3</w:t>
            </w:r>
          </w:p>
        </w:tc>
        <w:tc>
          <w:tcPr>
            <w:tcW w:w="35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30CE" w:rsidRDefault="0005014C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Битум нефтяной дорожный вязкий</w:t>
            </w:r>
          </w:p>
        </w:tc>
        <w:tc>
          <w:tcPr>
            <w:tcW w:w="46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30CE" w:rsidRDefault="0005014C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Соответствие ГОСТ 22245-90</w:t>
            </w:r>
          </w:p>
        </w:tc>
        <w:tc>
          <w:tcPr>
            <w:tcW w:w="47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30CE" w:rsidRDefault="0005014C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 xml:space="preserve">требуется </w:t>
            </w:r>
            <w:r>
              <w:rPr>
                <w:rStyle w:val="2Calibri105pt"/>
                <w:vertAlign w:val="superscript"/>
              </w:rPr>
              <w:t>1</w:t>
            </w:r>
          </w:p>
        </w:tc>
      </w:tr>
      <w:tr w:rsidR="00EC30CE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624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EC30CE" w:rsidRDefault="00EC30CE"/>
        </w:tc>
        <w:tc>
          <w:tcPr>
            <w:tcW w:w="352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EC30CE" w:rsidRDefault="00EC30CE"/>
        </w:tc>
        <w:tc>
          <w:tcPr>
            <w:tcW w:w="46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30CE" w:rsidRDefault="0005014C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Температура вспышки, °</w:t>
            </w:r>
            <w:proofErr w:type="gramStart"/>
            <w:r>
              <w:rPr>
                <w:rStyle w:val="2Calibri105pt"/>
              </w:rPr>
              <w:t>С</w:t>
            </w:r>
            <w:proofErr w:type="gramEnd"/>
          </w:p>
        </w:tc>
        <w:tc>
          <w:tcPr>
            <w:tcW w:w="47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30CE" w:rsidRDefault="0005014C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не ниже 230</w:t>
            </w:r>
          </w:p>
        </w:tc>
      </w:tr>
      <w:tr w:rsidR="00EC30CE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624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EC30CE" w:rsidRDefault="00EC30CE"/>
        </w:tc>
        <w:tc>
          <w:tcPr>
            <w:tcW w:w="352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EC30CE" w:rsidRDefault="00EC30CE"/>
        </w:tc>
        <w:tc>
          <w:tcPr>
            <w:tcW w:w="46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30CE" w:rsidRDefault="0005014C">
            <w:pPr>
              <w:pStyle w:val="20"/>
              <w:shd w:val="clear" w:color="auto" w:fill="auto"/>
              <w:spacing w:line="264" w:lineRule="exact"/>
            </w:pPr>
            <w:r>
              <w:rPr>
                <w:rStyle w:val="2Calibri105pt"/>
              </w:rPr>
              <w:t>Минимальная температура самовоспламенения, °</w:t>
            </w:r>
            <w:proofErr w:type="gramStart"/>
            <w:r>
              <w:rPr>
                <w:rStyle w:val="2Calibri105pt"/>
              </w:rPr>
              <w:t>С</w:t>
            </w:r>
            <w:proofErr w:type="gramEnd"/>
          </w:p>
        </w:tc>
        <w:tc>
          <w:tcPr>
            <w:tcW w:w="47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30CE" w:rsidRDefault="0005014C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не менее 368</w:t>
            </w:r>
          </w:p>
        </w:tc>
      </w:tr>
      <w:tr w:rsidR="00EC30C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624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EC30CE" w:rsidRDefault="00EC30CE"/>
        </w:tc>
        <w:tc>
          <w:tcPr>
            <w:tcW w:w="352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EC30CE" w:rsidRDefault="00EC30CE"/>
        </w:tc>
        <w:tc>
          <w:tcPr>
            <w:tcW w:w="46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30CE" w:rsidRDefault="0005014C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Требуемая марка битума</w:t>
            </w:r>
          </w:p>
        </w:tc>
        <w:tc>
          <w:tcPr>
            <w:tcW w:w="47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30CE" w:rsidRDefault="0005014C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БНД 60/90 или БНД 90/130</w:t>
            </w:r>
          </w:p>
        </w:tc>
      </w:tr>
      <w:tr w:rsidR="00EC30CE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624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EC30CE" w:rsidRDefault="00EC30CE"/>
        </w:tc>
        <w:tc>
          <w:tcPr>
            <w:tcW w:w="352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EC30CE" w:rsidRDefault="00EC30CE"/>
        </w:tc>
        <w:tc>
          <w:tcPr>
            <w:tcW w:w="46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30CE" w:rsidRDefault="0005014C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Calibri105pt"/>
              </w:rPr>
              <w:t>Глубина проникания иглы 0,1 мм, при 0</w:t>
            </w:r>
            <w:proofErr w:type="gramStart"/>
            <w:r>
              <w:rPr>
                <w:rStyle w:val="2Calibri105pt"/>
              </w:rPr>
              <w:t xml:space="preserve"> °С</w:t>
            </w:r>
            <w:proofErr w:type="gramEnd"/>
            <w:r>
              <w:rPr>
                <w:rStyle w:val="2Calibri105pt"/>
              </w:rPr>
              <w:t>, не менее</w:t>
            </w:r>
          </w:p>
        </w:tc>
        <w:tc>
          <w:tcPr>
            <w:tcW w:w="47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30CE" w:rsidRDefault="0005014C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20 или 28</w:t>
            </w:r>
          </w:p>
        </w:tc>
      </w:tr>
      <w:tr w:rsidR="00EC30CE">
        <w:tblPrEx>
          <w:tblCellMar>
            <w:top w:w="0" w:type="dxa"/>
            <w:bottom w:w="0" w:type="dxa"/>
          </w:tblCellMar>
        </w:tblPrEx>
        <w:trPr>
          <w:trHeight w:val="658"/>
        </w:trPr>
        <w:tc>
          <w:tcPr>
            <w:tcW w:w="624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EC30CE" w:rsidRDefault="00EC30CE"/>
        </w:tc>
        <w:tc>
          <w:tcPr>
            <w:tcW w:w="352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EC30CE" w:rsidRDefault="00EC30CE"/>
        </w:tc>
        <w:tc>
          <w:tcPr>
            <w:tcW w:w="46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30CE" w:rsidRDefault="0005014C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Глубина проникания иглы 0,1 мм, при 25</w:t>
            </w:r>
            <w:proofErr w:type="gramStart"/>
            <w:r>
              <w:rPr>
                <w:rStyle w:val="2Calibri105pt"/>
              </w:rPr>
              <w:t xml:space="preserve"> </w:t>
            </w:r>
            <w:r>
              <w:rPr>
                <w:rStyle w:val="2Calibri105pt"/>
              </w:rPr>
              <w:t>°С</w:t>
            </w:r>
            <w:proofErr w:type="gramEnd"/>
          </w:p>
        </w:tc>
        <w:tc>
          <w:tcPr>
            <w:tcW w:w="47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30CE" w:rsidRDefault="0005014C">
            <w:pPr>
              <w:pStyle w:val="20"/>
              <w:shd w:val="clear" w:color="auto" w:fill="auto"/>
              <w:spacing w:line="220" w:lineRule="exact"/>
            </w:pPr>
            <w:r>
              <w:rPr>
                <w:rStyle w:val="2Calibri11pt"/>
              </w:rPr>
              <w:t xml:space="preserve">91-г 130 </w:t>
            </w:r>
            <w:r>
              <w:rPr>
                <w:rStyle w:val="2Calibri105pt"/>
              </w:rPr>
              <w:t xml:space="preserve">или </w:t>
            </w:r>
            <w:r>
              <w:rPr>
                <w:rStyle w:val="2Calibri11pt"/>
              </w:rPr>
              <w:t xml:space="preserve">61 </w:t>
            </w:r>
            <w:r>
              <w:rPr>
                <w:rStyle w:val="2Calibri11pt"/>
                <w:lang w:val="en-US" w:eastAsia="en-US" w:bidi="en-US"/>
              </w:rPr>
              <w:t xml:space="preserve">-f- </w:t>
            </w:r>
            <w:r>
              <w:rPr>
                <w:rStyle w:val="2Calibri11pt"/>
              </w:rPr>
              <w:t>90</w:t>
            </w:r>
          </w:p>
        </w:tc>
      </w:tr>
      <w:tr w:rsidR="00EC30CE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624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EC30CE" w:rsidRDefault="00EC30CE"/>
        </w:tc>
        <w:tc>
          <w:tcPr>
            <w:tcW w:w="352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EC30CE" w:rsidRDefault="00EC30CE"/>
        </w:tc>
        <w:tc>
          <w:tcPr>
            <w:tcW w:w="46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30CE" w:rsidRDefault="0005014C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Температура размягчения по кольцу и шару, °</w:t>
            </w:r>
            <w:proofErr w:type="gramStart"/>
            <w:r>
              <w:rPr>
                <w:rStyle w:val="2Calibri105pt"/>
              </w:rPr>
              <w:t>С</w:t>
            </w:r>
            <w:proofErr w:type="gramEnd"/>
          </w:p>
        </w:tc>
        <w:tc>
          <w:tcPr>
            <w:tcW w:w="47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30CE" w:rsidRDefault="0005014C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не ниже 47 либо не ниже 43</w:t>
            </w:r>
          </w:p>
        </w:tc>
      </w:tr>
      <w:tr w:rsidR="00EC30CE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624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EC30CE" w:rsidRDefault="00EC30CE"/>
        </w:tc>
        <w:tc>
          <w:tcPr>
            <w:tcW w:w="352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EC30CE" w:rsidRDefault="00EC30CE"/>
        </w:tc>
        <w:tc>
          <w:tcPr>
            <w:tcW w:w="46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30CE" w:rsidRDefault="0005014C">
            <w:pPr>
              <w:pStyle w:val="20"/>
              <w:shd w:val="clear" w:color="auto" w:fill="auto"/>
              <w:spacing w:line="245" w:lineRule="exact"/>
            </w:pPr>
            <w:r>
              <w:rPr>
                <w:rStyle w:val="2Calibri105pt"/>
              </w:rPr>
              <w:t>Изменение температуры размягчения после прогрева, °</w:t>
            </w:r>
            <w:proofErr w:type="gramStart"/>
            <w:r>
              <w:rPr>
                <w:rStyle w:val="2Calibri105pt"/>
              </w:rPr>
              <w:t>С</w:t>
            </w:r>
            <w:proofErr w:type="gramEnd"/>
          </w:p>
        </w:tc>
        <w:tc>
          <w:tcPr>
            <w:tcW w:w="47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30CE" w:rsidRDefault="0005014C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не выше 5</w:t>
            </w:r>
          </w:p>
        </w:tc>
      </w:tr>
      <w:tr w:rsidR="00EC30CE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6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30CE" w:rsidRDefault="0005014C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1 4</w:t>
            </w:r>
          </w:p>
          <w:p w:rsidR="00EC30CE" w:rsidRDefault="0005014C">
            <w:pPr>
              <w:pStyle w:val="20"/>
              <w:shd w:val="clear" w:color="auto" w:fill="auto"/>
              <w:spacing w:line="840" w:lineRule="exact"/>
            </w:pPr>
            <w:r>
              <w:rPr>
                <w:rStyle w:val="2CordiaUPC42pt"/>
                <w:b w:val="0"/>
                <w:bCs w:val="0"/>
              </w:rPr>
              <w:t>I</w:t>
            </w:r>
          </w:p>
        </w:tc>
        <w:tc>
          <w:tcPr>
            <w:tcW w:w="35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30CE" w:rsidRDefault="0005014C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Брусок деревянный обрезной</w:t>
            </w:r>
          </w:p>
        </w:tc>
        <w:tc>
          <w:tcPr>
            <w:tcW w:w="46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30CE" w:rsidRDefault="0005014C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Требуемая порода древесины</w:t>
            </w:r>
          </w:p>
        </w:tc>
        <w:tc>
          <w:tcPr>
            <w:tcW w:w="47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30CE" w:rsidRDefault="0005014C">
            <w:pPr>
              <w:pStyle w:val="20"/>
              <w:shd w:val="clear" w:color="auto" w:fill="auto"/>
              <w:tabs>
                <w:tab w:val="left" w:leader="hyphen" w:pos="1814"/>
                <w:tab w:val="left" w:leader="hyphen" w:pos="1862"/>
                <w:tab w:val="left" w:leader="hyphen" w:pos="2635"/>
                <w:tab w:val="left" w:leader="hyphen" w:pos="2698"/>
                <w:tab w:val="left" w:leader="hyphen" w:pos="2986"/>
                <w:tab w:val="left" w:leader="hyphen" w:pos="4234"/>
                <w:tab w:val="left" w:leader="hyphen" w:pos="4277"/>
                <w:tab w:val="left" w:leader="hyphen" w:pos="4651"/>
              </w:tabs>
              <w:spacing w:line="210" w:lineRule="exact"/>
            </w:pPr>
            <w:r>
              <w:rPr>
                <w:rStyle w:val="2Calibri105pt"/>
              </w:rPr>
              <w:tab/>
            </w:r>
            <w:r>
              <w:rPr>
                <w:rStyle w:val="2Calibri105pt"/>
              </w:rPr>
              <w:tab/>
            </w:r>
            <w:r>
              <w:rPr>
                <w:rStyle w:val="2Calibri105pt"/>
              </w:rPr>
              <w:tab/>
            </w:r>
            <w:r>
              <w:rPr>
                <w:rStyle w:val="2Calibri105pt"/>
              </w:rPr>
              <w:tab/>
              <w:t>—</w:t>
            </w:r>
            <w:r>
              <w:rPr>
                <w:rStyle w:val="2Calibri105pt"/>
              </w:rPr>
              <w:tab/>
            </w:r>
            <w:r>
              <w:rPr>
                <w:rStyle w:val="2Calibri105pt"/>
              </w:rPr>
              <w:tab/>
            </w:r>
            <w:r>
              <w:rPr>
                <w:rStyle w:val="2Calibri105pt"/>
              </w:rPr>
              <w:tab/>
            </w:r>
            <w:r>
              <w:rPr>
                <w:rStyle w:val="2Calibri105pt"/>
              </w:rPr>
              <w:tab/>
            </w:r>
          </w:p>
          <w:p w:rsidR="00EC30CE" w:rsidRDefault="0005014C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 xml:space="preserve">пихта или ель или </w:t>
            </w:r>
            <w:r>
              <w:rPr>
                <w:rStyle w:val="2Calibri105pt"/>
              </w:rPr>
              <w:t>сосна</w:t>
            </w:r>
          </w:p>
        </w:tc>
      </w:tr>
      <w:tr w:rsidR="00EC30CE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624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EC30CE" w:rsidRDefault="00EC30CE"/>
        </w:tc>
        <w:tc>
          <w:tcPr>
            <w:tcW w:w="352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EC30CE" w:rsidRDefault="00EC30CE"/>
        </w:tc>
        <w:tc>
          <w:tcPr>
            <w:tcW w:w="46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30CE" w:rsidRDefault="0005014C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Соответствие ГОСТ 18288-87 и ГОСТ 8486-86</w:t>
            </w:r>
          </w:p>
        </w:tc>
        <w:tc>
          <w:tcPr>
            <w:tcW w:w="47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30CE" w:rsidRDefault="0005014C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требуется '</w:t>
            </w:r>
          </w:p>
        </w:tc>
      </w:tr>
      <w:tr w:rsidR="00EC30C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624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EC30CE" w:rsidRDefault="00EC30CE"/>
        </w:tc>
        <w:tc>
          <w:tcPr>
            <w:tcW w:w="352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EC30CE" w:rsidRDefault="00EC30CE"/>
        </w:tc>
        <w:tc>
          <w:tcPr>
            <w:tcW w:w="46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30CE" w:rsidRDefault="0005014C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Сорт древесины бруска</w:t>
            </w:r>
          </w:p>
        </w:tc>
        <w:tc>
          <w:tcPr>
            <w:tcW w:w="47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30CE" w:rsidRDefault="0005014C">
            <w:pPr>
              <w:pStyle w:val="20"/>
              <w:shd w:val="clear" w:color="auto" w:fill="auto"/>
              <w:spacing w:line="220" w:lineRule="exact"/>
            </w:pPr>
            <w:r>
              <w:rPr>
                <w:rStyle w:val="2Calibri105pt"/>
              </w:rPr>
              <w:t xml:space="preserve">2 или </w:t>
            </w:r>
            <w:r>
              <w:rPr>
                <w:rStyle w:val="2Calibri11pt"/>
              </w:rPr>
              <w:t xml:space="preserve">3 </w:t>
            </w:r>
            <w:r>
              <w:rPr>
                <w:rStyle w:val="2Calibri105pt"/>
              </w:rPr>
              <w:t>V.</w:t>
            </w:r>
          </w:p>
        </w:tc>
      </w:tr>
      <w:tr w:rsidR="00EC30CE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624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EC30CE" w:rsidRDefault="00EC30CE"/>
        </w:tc>
        <w:tc>
          <w:tcPr>
            <w:tcW w:w="352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EC30CE" w:rsidRDefault="00EC30CE"/>
        </w:tc>
        <w:tc>
          <w:tcPr>
            <w:tcW w:w="46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30CE" w:rsidRDefault="0005014C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 xml:space="preserve">Длина бруска, </w:t>
            </w:r>
            <w:proofErr w:type="gramStart"/>
            <w:r>
              <w:rPr>
                <w:rStyle w:val="2Calibri105pt"/>
              </w:rPr>
              <w:t>м</w:t>
            </w:r>
            <w:proofErr w:type="gramEnd"/>
          </w:p>
        </w:tc>
        <w:tc>
          <w:tcPr>
            <w:tcW w:w="47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30CE" w:rsidRDefault="0005014C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в пределах 4,5 ... 6,0</w:t>
            </w:r>
          </w:p>
        </w:tc>
      </w:tr>
      <w:tr w:rsidR="00EC30C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624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EC30CE" w:rsidRDefault="00EC30CE"/>
        </w:tc>
        <w:tc>
          <w:tcPr>
            <w:tcW w:w="352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EC30CE" w:rsidRDefault="00EC30CE"/>
        </w:tc>
        <w:tc>
          <w:tcPr>
            <w:tcW w:w="46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30CE" w:rsidRDefault="0005014C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 xml:space="preserve">Ширина бруска, </w:t>
            </w:r>
            <w:proofErr w:type="gramStart"/>
            <w:r>
              <w:rPr>
                <w:rStyle w:val="2Calibri105pt"/>
              </w:rPr>
              <w:t>мм</w:t>
            </w:r>
            <w:proofErr w:type="gramEnd"/>
          </w:p>
        </w:tc>
        <w:tc>
          <w:tcPr>
            <w:tcW w:w="47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30CE" w:rsidRDefault="0005014C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не более 150</w:t>
            </w:r>
          </w:p>
        </w:tc>
      </w:tr>
      <w:tr w:rsidR="00EC30CE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624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EC30CE" w:rsidRDefault="00EC30CE"/>
        </w:tc>
        <w:tc>
          <w:tcPr>
            <w:tcW w:w="352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EC30CE" w:rsidRDefault="00EC30CE"/>
        </w:tc>
        <w:tc>
          <w:tcPr>
            <w:tcW w:w="46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30CE" w:rsidRDefault="0005014C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Влажность древесины, %</w:t>
            </w:r>
          </w:p>
        </w:tc>
        <w:tc>
          <w:tcPr>
            <w:tcW w:w="47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30CE" w:rsidRDefault="0005014C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не выше 22</w:t>
            </w:r>
          </w:p>
        </w:tc>
      </w:tr>
      <w:tr w:rsidR="00EC30CE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624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EC30CE" w:rsidRDefault="00EC30CE"/>
        </w:tc>
        <w:tc>
          <w:tcPr>
            <w:tcW w:w="352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EC30CE" w:rsidRDefault="00EC30CE"/>
        </w:tc>
        <w:tc>
          <w:tcPr>
            <w:tcW w:w="46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30CE" w:rsidRDefault="0005014C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 xml:space="preserve">Толщина бруска, </w:t>
            </w:r>
            <w:proofErr w:type="gramStart"/>
            <w:r>
              <w:rPr>
                <w:rStyle w:val="2Calibri105pt"/>
              </w:rPr>
              <w:t>мм</w:t>
            </w:r>
            <w:proofErr w:type="gramEnd"/>
          </w:p>
        </w:tc>
        <w:tc>
          <w:tcPr>
            <w:tcW w:w="47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30CE" w:rsidRDefault="0005014C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не менее 40</w:t>
            </w:r>
          </w:p>
        </w:tc>
      </w:tr>
      <w:tr w:rsidR="00EC30CE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6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30CE" w:rsidRDefault="0005014C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Calibri105pt"/>
                <w:lang w:val="en-US" w:eastAsia="en-US" w:bidi="en-US"/>
              </w:rPr>
              <w:t>5</w:t>
            </w:r>
          </w:p>
        </w:tc>
        <w:tc>
          <w:tcPr>
            <w:tcW w:w="35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30CE" w:rsidRDefault="0005014C">
            <w:pPr>
              <w:pStyle w:val="20"/>
              <w:shd w:val="clear" w:color="auto" w:fill="auto"/>
              <w:spacing w:line="264" w:lineRule="exact"/>
            </w:pPr>
            <w:r>
              <w:rPr>
                <w:rStyle w:val="2Calibri105pt"/>
              </w:rPr>
              <w:t xml:space="preserve">Смесь </w:t>
            </w:r>
            <w:r>
              <w:rPr>
                <w:rStyle w:val="2Calibri105pt"/>
              </w:rPr>
              <w:t>асфальтобетонная горячая плотная мелкозернистая</w:t>
            </w:r>
          </w:p>
        </w:tc>
        <w:tc>
          <w:tcPr>
            <w:tcW w:w="46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30CE" w:rsidRDefault="0005014C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Марка</w:t>
            </w:r>
          </w:p>
        </w:tc>
        <w:tc>
          <w:tcPr>
            <w:tcW w:w="47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30CE" w:rsidRDefault="0005014C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Calibri95pt0pt"/>
                <w:lang w:val="ru-RU" w:eastAsia="ru-RU" w:bidi="ru-RU"/>
              </w:rPr>
              <w:t>—</w:t>
            </w:r>
            <w:r>
              <w:rPr>
                <w:rStyle w:val="2Calibri105pt"/>
              </w:rPr>
              <w:t xml:space="preserve"> ' '</w:t>
            </w:r>
          </w:p>
        </w:tc>
      </w:tr>
      <w:tr w:rsidR="00EC30CE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24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EC30CE" w:rsidRDefault="00EC30CE"/>
        </w:tc>
        <w:tc>
          <w:tcPr>
            <w:tcW w:w="352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EC30CE" w:rsidRDefault="00EC30CE"/>
        </w:tc>
        <w:tc>
          <w:tcPr>
            <w:tcW w:w="46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30CE" w:rsidRDefault="0005014C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Тип</w:t>
            </w:r>
          </w:p>
        </w:tc>
        <w:tc>
          <w:tcPr>
            <w:tcW w:w="47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30CE" w:rsidRDefault="0005014C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Calibri95pt0pt"/>
                <w:lang w:val="ru-RU" w:eastAsia="ru-RU" w:bidi="ru-RU"/>
              </w:rPr>
              <w:t>—</w:t>
            </w:r>
            <w:r>
              <w:rPr>
                <w:rStyle w:val="2Calibri105pt"/>
              </w:rPr>
              <w:t xml:space="preserve"> - -</w:t>
            </w:r>
          </w:p>
        </w:tc>
      </w:tr>
      <w:tr w:rsidR="00EC30CE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24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EC30CE" w:rsidRDefault="00EC30CE"/>
        </w:tc>
        <w:tc>
          <w:tcPr>
            <w:tcW w:w="352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EC30CE" w:rsidRDefault="00EC30CE"/>
        </w:tc>
        <w:tc>
          <w:tcPr>
            <w:tcW w:w="46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30CE" w:rsidRDefault="0005014C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 xml:space="preserve">Остаточная пористость, </w:t>
            </w:r>
            <w:r>
              <w:rPr>
                <w:rStyle w:val="2Calibri95pt0pt"/>
                <w:lang w:val="ru-RU" w:eastAsia="ru-RU" w:bidi="ru-RU"/>
              </w:rPr>
              <w:t>%</w:t>
            </w:r>
          </w:p>
        </w:tc>
        <w:tc>
          <w:tcPr>
            <w:tcW w:w="47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30CE" w:rsidRDefault="0005014C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свыше 2,5 до 5,0</w:t>
            </w:r>
          </w:p>
        </w:tc>
      </w:tr>
      <w:tr w:rsidR="00EC30CE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624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EC30CE" w:rsidRDefault="00EC30CE"/>
        </w:tc>
        <w:tc>
          <w:tcPr>
            <w:tcW w:w="35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30CE" w:rsidRDefault="0005014C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••</w:t>
            </w:r>
          </w:p>
        </w:tc>
        <w:tc>
          <w:tcPr>
            <w:tcW w:w="46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30CE" w:rsidRDefault="0005014C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Содержание щебня (гравия</w:t>
            </w:r>
            <w:proofErr w:type="gramStart"/>
            <w:r>
              <w:rPr>
                <w:rStyle w:val="2Calibri105pt"/>
              </w:rPr>
              <w:t xml:space="preserve"> )</w:t>
            </w:r>
            <w:proofErr w:type="gramEnd"/>
            <w:r>
              <w:rPr>
                <w:rStyle w:val="2Calibri105pt"/>
              </w:rPr>
              <w:t>, %</w:t>
            </w:r>
          </w:p>
        </w:tc>
        <w:tc>
          <w:tcPr>
            <w:tcW w:w="47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30CE" w:rsidRDefault="0005014C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свыше 40 до50</w:t>
            </w:r>
          </w:p>
        </w:tc>
      </w:tr>
      <w:tr w:rsidR="00EC30CE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624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EC30CE" w:rsidRDefault="00EC30CE"/>
        </w:tc>
        <w:tc>
          <w:tcPr>
            <w:tcW w:w="35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30CE" w:rsidRDefault="00EC30CE">
            <w:pPr>
              <w:rPr>
                <w:sz w:val="10"/>
                <w:szCs w:val="10"/>
              </w:rPr>
            </w:pPr>
          </w:p>
        </w:tc>
        <w:tc>
          <w:tcPr>
            <w:tcW w:w="46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30CE" w:rsidRDefault="0005014C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Пористость минеральной части смеси, %</w:t>
            </w:r>
          </w:p>
        </w:tc>
        <w:tc>
          <w:tcPr>
            <w:tcW w:w="47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30CE" w:rsidRDefault="0005014C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от 14 до 19 ^</w:t>
            </w:r>
          </w:p>
        </w:tc>
      </w:tr>
      <w:tr w:rsidR="00EC30CE">
        <w:tblPrEx>
          <w:tblCellMar>
            <w:top w:w="0" w:type="dxa"/>
            <w:bottom w:w="0" w:type="dxa"/>
          </w:tblCellMar>
        </w:tblPrEx>
        <w:trPr>
          <w:trHeight w:val="936"/>
        </w:trPr>
        <w:tc>
          <w:tcPr>
            <w:tcW w:w="62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30CE" w:rsidRDefault="00EC30CE"/>
        </w:tc>
        <w:tc>
          <w:tcPr>
            <w:tcW w:w="3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30CE" w:rsidRDefault="00EC30CE">
            <w:pPr>
              <w:rPr>
                <w:sz w:val="10"/>
                <w:szCs w:val="10"/>
              </w:rPr>
            </w:pPr>
          </w:p>
        </w:tc>
        <w:tc>
          <w:tcPr>
            <w:tcW w:w="4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30CE" w:rsidRDefault="0005014C">
            <w:pPr>
              <w:pStyle w:val="20"/>
              <w:shd w:val="clear" w:color="auto" w:fill="auto"/>
              <w:spacing w:line="250" w:lineRule="exact"/>
            </w:pPr>
            <w:r>
              <w:rPr>
                <w:rStyle w:val="2Calibri105pt"/>
              </w:rPr>
              <w:t xml:space="preserve">Предел прочности при сжатии </w:t>
            </w:r>
            <w:r>
              <w:rPr>
                <w:rStyle w:val="2Calibri105pt"/>
              </w:rPr>
              <w:t>полученного асфальтобетона, при температуре 0</w:t>
            </w:r>
            <w:proofErr w:type="gramStart"/>
            <w:r>
              <w:rPr>
                <w:rStyle w:val="2Calibri105pt"/>
              </w:rPr>
              <w:t>°С</w:t>
            </w:r>
            <w:proofErr w:type="gramEnd"/>
            <w:r>
              <w:rPr>
                <w:rStyle w:val="2Calibri105pt"/>
              </w:rPr>
              <w:t>, МПа, не менее</w:t>
            </w:r>
          </w:p>
        </w:tc>
        <w:tc>
          <w:tcPr>
            <w:tcW w:w="4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0CE" w:rsidRDefault="0005014C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Calibri95pt0pt"/>
              </w:rPr>
              <w:t>~12fl</w:t>
            </w:r>
            <w:r>
              <w:rPr>
                <w:rStyle w:val="2Calibri105pt"/>
                <w:lang w:val="en-US" w:eastAsia="en-US" w:bidi="en-US"/>
              </w:rPr>
              <w:t xml:space="preserve"> </w:t>
            </w:r>
            <w:r>
              <w:rPr>
                <w:rStyle w:val="2Calibri105pt"/>
              </w:rPr>
              <w:t>“</w:t>
            </w:r>
          </w:p>
        </w:tc>
      </w:tr>
      <w:tr w:rsidR="00EC30CE">
        <w:tblPrEx>
          <w:tblCellMar>
            <w:top w:w="0" w:type="dxa"/>
            <w:bottom w:w="0" w:type="dxa"/>
          </w:tblCellMar>
        </w:tblPrEx>
        <w:trPr>
          <w:gridAfter w:val="1"/>
          <w:wAfter w:w="81" w:type="dxa"/>
          <w:trHeight w:val="701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30CE" w:rsidRDefault="00EC30CE">
            <w:pPr>
              <w:rPr>
                <w:sz w:val="10"/>
                <w:szCs w:val="10"/>
              </w:rPr>
            </w:pPr>
          </w:p>
        </w:tc>
        <w:tc>
          <w:tcPr>
            <w:tcW w:w="35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30CE" w:rsidRDefault="00EC30CE">
            <w:pPr>
              <w:rPr>
                <w:sz w:val="10"/>
                <w:szCs w:val="10"/>
              </w:rPr>
            </w:pPr>
          </w:p>
        </w:tc>
        <w:tc>
          <w:tcPr>
            <w:tcW w:w="466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30CE" w:rsidRDefault="0005014C">
            <w:pPr>
              <w:pStyle w:val="20"/>
              <w:shd w:val="clear" w:color="auto" w:fill="auto"/>
              <w:spacing w:line="264" w:lineRule="exact"/>
            </w:pPr>
            <w:r>
              <w:rPr>
                <w:rStyle w:val="2Calibri105pt"/>
              </w:rPr>
              <w:t>Водостойкость полученного асфальтобетона при длительном водонасыщении</w:t>
            </w:r>
          </w:p>
        </w:tc>
        <w:tc>
          <w:tcPr>
            <w:tcW w:w="47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30CE" w:rsidRDefault="0005014C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Calibri105pt"/>
                <w:lang w:val="en-US" w:eastAsia="en-US" w:bidi="en-US"/>
              </w:rPr>
              <w:t xml:space="preserve">j </w:t>
            </w:r>
            <w:r>
              <w:rPr>
                <w:rStyle w:val="2Calibri105pt"/>
              </w:rPr>
              <w:t>не ниже 0,75</w:t>
            </w:r>
          </w:p>
          <w:p w:rsidR="00EC30CE" w:rsidRDefault="0005014C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Calibri55pt-1pt200"/>
              </w:rPr>
              <w:t>I</w:t>
            </w:r>
          </w:p>
        </w:tc>
      </w:tr>
      <w:tr w:rsidR="00EC30CE">
        <w:tblPrEx>
          <w:tblCellMar>
            <w:top w:w="0" w:type="dxa"/>
            <w:bottom w:w="0" w:type="dxa"/>
          </w:tblCellMar>
        </w:tblPrEx>
        <w:trPr>
          <w:gridAfter w:val="1"/>
          <w:wAfter w:w="81" w:type="dxa"/>
          <w:trHeight w:val="552"/>
        </w:trPr>
        <w:tc>
          <w:tcPr>
            <w:tcW w:w="58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C30CE" w:rsidRDefault="00EC30CE"/>
        </w:tc>
        <w:tc>
          <w:tcPr>
            <w:tcW w:w="3538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EC30CE" w:rsidRDefault="00EC30CE"/>
        </w:tc>
        <w:tc>
          <w:tcPr>
            <w:tcW w:w="466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30CE" w:rsidRDefault="0005014C">
            <w:pPr>
              <w:pStyle w:val="20"/>
              <w:shd w:val="clear" w:color="auto" w:fill="auto"/>
              <w:spacing w:line="264" w:lineRule="exact"/>
            </w:pPr>
            <w:r>
              <w:rPr>
                <w:rStyle w:val="2Calibri105pt"/>
              </w:rPr>
              <w:t xml:space="preserve">Значение водонасыщения для </w:t>
            </w:r>
            <w:proofErr w:type="gramStart"/>
            <w:r>
              <w:rPr>
                <w:rStyle w:val="2Calibri105pt"/>
              </w:rPr>
              <w:t>образцов</w:t>
            </w:r>
            <w:proofErr w:type="gramEnd"/>
            <w:r>
              <w:rPr>
                <w:rStyle w:val="2Calibri105pt"/>
              </w:rPr>
              <w:t xml:space="preserve"> отформованных из смеси, % по массе</w:t>
            </w:r>
          </w:p>
        </w:tc>
        <w:tc>
          <w:tcPr>
            <w:tcW w:w="47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30CE" w:rsidRDefault="0005014C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от 1,5 до 4,0</w:t>
            </w:r>
          </w:p>
        </w:tc>
      </w:tr>
      <w:tr w:rsidR="00EC30CE">
        <w:tblPrEx>
          <w:tblCellMar>
            <w:top w:w="0" w:type="dxa"/>
            <w:bottom w:w="0" w:type="dxa"/>
          </w:tblCellMar>
        </w:tblPrEx>
        <w:trPr>
          <w:gridAfter w:val="1"/>
          <w:wAfter w:w="81" w:type="dxa"/>
          <w:trHeight w:val="552"/>
        </w:trPr>
        <w:tc>
          <w:tcPr>
            <w:tcW w:w="58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C30CE" w:rsidRDefault="00EC30CE"/>
        </w:tc>
        <w:tc>
          <w:tcPr>
            <w:tcW w:w="3538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EC30CE" w:rsidRDefault="00EC30CE"/>
        </w:tc>
        <w:tc>
          <w:tcPr>
            <w:tcW w:w="466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0CE" w:rsidRDefault="0005014C">
            <w:pPr>
              <w:pStyle w:val="20"/>
              <w:shd w:val="clear" w:color="auto" w:fill="auto"/>
              <w:spacing w:line="264" w:lineRule="exact"/>
            </w:pPr>
            <w:r>
              <w:rPr>
                <w:rStyle w:val="2Calibri105pt"/>
              </w:rPr>
              <w:t xml:space="preserve">Значение водонасыщения для вырубок и кернов готового покрытия, </w:t>
            </w:r>
            <w:r>
              <w:rPr>
                <w:rStyle w:val="2Calibri95pt0pt"/>
                <w:lang w:val="ru-RU" w:eastAsia="ru-RU" w:bidi="ru-RU"/>
              </w:rPr>
              <w:t>%</w:t>
            </w:r>
            <w:r>
              <w:rPr>
                <w:rStyle w:val="2Calibri105pt"/>
              </w:rPr>
              <w:t xml:space="preserve"> по массе</w:t>
            </w:r>
          </w:p>
        </w:tc>
        <w:tc>
          <w:tcPr>
            <w:tcW w:w="47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30CE" w:rsidRDefault="0005014C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* 4,5</w:t>
            </w:r>
          </w:p>
          <w:p w:rsidR="00EC30CE" w:rsidRDefault="0005014C">
            <w:pPr>
              <w:pStyle w:val="20"/>
              <w:shd w:val="clear" w:color="auto" w:fill="auto"/>
              <w:spacing w:line="80" w:lineRule="exact"/>
            </w:pPr>
            <w:r>
              <w:rPr>
                <w:rStyle w:val="2CenturyGothic4pt"/>
              </w:rPr>
              <w:t>I</w:t>
            </w:r>
          </w:p>
        </w:tc>
      </w:tr>
      <w:tr w:rsidR="00EC30CE">
        <w:tblPrEx>
          <w:tblCellMar>
            <w:top w:w="0" w:type="dxa"/>
            <w:bottom w:w="0" w:type="dxa"/>
          </w:tblCellMar>
        </w:tblPrEx>
        <w:trPr>
          <w:gridAfter w:val="1"/>
          <w:wAfter w:w="81" w:type="dxa"/>
          <w:trHeight w:val="283"/>
        </w:trPr>
        <w:tc>
          <w:tcPr>
            <w:tcW w:w="58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C30CE" w:rsidRDefault="00EC30CE"/>
        </w:tc>
        <w:tc>
          <w:tcPr>
            <w:tcW w:w="3538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EC30CE" w:rsidRDefault="00EC30CE"/>
        </w:tc>
        <w:tc>
          <w:tcPr>
            <w:tcW w:w="466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30CE" w:rsidRDefault="0005014C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Соответствие ГОСТ 9128-2013</w:t>
            </w:r>
          </w:p>
        </w:tc>
        <w:tc>
          <w:tcPr>
            <w:tcW w:w="47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30CE" w:rsidRDefault="0005014C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требуется</w:t>
            </w:r>
          </w:p>
        </w:tc>
      </w:tr>
      <w:tr w:rsidR="00EC30CE">
        <w:tblPrEx>
          <w:tblCellMar>
            <w:top w:w="0" w:type="dxa"/>
            <w:bottom w:w="0" w:type="dxa"/>
          </w:tblCellMar>
        </w:tblPrEx>
        <w:trPr>
          <w:gridAfter w:val="1"/>
          <w:wAfter w:w="81" w:type="dxa"/>
          <w:trHeight w:val="552"/>
        </w:trPr>
        <w:tc>
          <w:tcPr>
            <w:tcW w:w="58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C30CE" w:rsidRDefault="00EC30CE"/>
        </w:tc>
        <w:tc>
          <w:tcPr>
            <w:tcW w:w="3538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EC30CE" w:rsidRDefault="00EC30CE"/>
        </w:tc>
        <w:tc>
          <w:tcPr>
            <w:tcW w:w="466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30CE" w:rsidRDefault="0005014C">
            <w:pPr>
              <w:pStyle w:val="20"/>
              <w:shd w:val="clear" w:color="auto" w:fill="auto"/>
              <w:spacing w:line="264" w:lineRule="exact"/>
            </w:pPr>
            <w:r>
              <w:rPr>
                <w:rStyle w:val="2Calibri105pt"/>
              </w:rPr>
              <w:t>Минимально допустимая температура смеси при её укладке, °</w:t>
            </w:r>
            <w:proofErr w:type="gramStart"/>
            <w:r>
              <w:rPr>
                <w:rStyle w:val="2Calibri105pt"/>
              </w:rPr>
              <w:t>С</w:t>
            </w:r>
            <w:proofErr w:type="gramEnd"/>
          </w:p>
        </w:tc>
        <w:tc>
          <w:tcPr>
            <w:tcW w:w="47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30CE" w:rsidRDefault="0005014C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не более 110</w:t>
            </w:r>
          </w:p>
        </w:tc>
      </w:tr>
      <w:tr w:rsidR="00EC30CE">
        <w:tblPrEx>
          <w:tblCellMar>
            <w:top w:w="0" w:type="dxa"/>
            <w:bottom w:w="0" w:type="dxa"/>
          </w:tblCellMar>
        </w:tblPrEx>
        <w:trPr>
          <w:gridAfter w:val="1"/>
          <w:wAfter w:w="81" w:type="dxa"/>
          <w:trHeight w:val="422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30CE" w:rsidRDefault="0005014C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6</w:t>
            </w:r>
          </w:p>
          <w:p w:rsidR="00EC30CE" w:rsidRDefault="0005014C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Calibri105pt0"/>
              </w:rPr>
              <w:t>1</w:t>
            </w:r>
          </w:p>
        </w:tc>
        <w:tc>
          <w:tcPr>
            <w:tcW w:w="35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30CE" w:rsidRDefault="0005014C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Щебень для строительных работ</w:t>
            </w:r>
          </w:p>
        </w:tc>
        <w:tc>
          <w:tcPr>
            <w:tcW w:w="466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30CE" w:rsidRDefault="0005014C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 xml:space="preserve">Группа щебня по ГОСТ </w:t>
            </w:r>
            <w:r>
              <w:rPr>
                <w:rStyle w:val="2Calibri105pt"/>
              </w:rPr>
              <w:t>8267-93</w:t>
            </w:r>
          </w:p>
        </w:tc>
        <w:tc>
          <w:tcPr>
            <w:tcW w:w="47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30CE" w:rsidRDefault="0005014C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требуется 2 или 3</w:t>
            </w:r>
          </w:p>
        </w:tc>
      </w:tr>
      <w:tr w:rsidR="00EC30CE">
        <w:tblPrEx>
          <w:tblCellMar>
            <w:top w:w="0" w:type="dxa"/>
            <w:bottom w:w="0" w:type="dxa"/>
          </w:tblCellMar>
        </w:tblPrEx>
        <w:trPr>
          <w:gridAfter w:val="1"/>
          <w:wAfter w:w="81" w:type="dxa"/>
          <w:trHeight w:val="312"/>
        </w:trPr>
        <w:tc>
          <w:tcPr>
            <w:tcW w:w="58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C30CE" w:rsidRDefault="00EC30CE"/>
        </w:tc>
        <w:tc>
          <w:tcPr>
            <w:tcW w:w="3538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EC30CE" w:rsidRDefault="00EC30CE"/>
        </w:tc>
        <w:tc>
          <w:tcPr>
            <w:tcW w:w="466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30CE" w:rsidRDefault="0005014C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Марка по дробимости щебня</w:t>
            </w:r>
          </w:p>
        </w:tc>
        <w:tc>
          <w:tcPr>
            <w:tcW w:w="47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30CE" w:rsidRDefault="0005014C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800</w:t>
            </w:r>
          </w:p>
        </w:tc>
      </w:tr>
      <w:tr w:rsidR="00EC30CE">
        <w:tblPrEx>
          <w:tblCellMar>
            <w:top w:w="0" w:type="dxa"/>
            <w:bottom w:w="0" w:type="dxa"/>
          </w:tblCellMar>
        </w:tblPrEx>
        <w:trPr>
          <w:gridAfter w:val="1"/>
          <w:wAfter w:w="81" w:type="dxa"/>
          <w:trHeight w:val="293"/>
        </w:trPr>
        <w:tc>
          <w:tcPr>
            <w:tcW w:w="58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C30CE" w:rsidRDefault="00EC30CE"/>
        </w:tc>
        <w:tc>
          <w:tcPr>
            <w:tcW w:w="3538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EC30CE" w:rsidRDefault="00EC30CE"/>
        </w:tc>
        <w:tc>
          <w:tcPr>
            <w:tcW w:w="466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30CE" w:rsidRDefault="0005014C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Требуемая фракция щебня</w:t>
            </w:r>
          </w:p>
        </w:tc>
        <w:tc>
          <w:tcPr>
            <w:tcW w:w="47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30CE" w:rsidRDefault="0005014C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 xml:space="preserve">свыше 5 до </w:t>
            </w:r>
            <w:r>
              <w:rPr>
                <w:rStyle w:val="2Calibri95pt0pt"/>
              </w:rPr>
              <w:t>2D</w:t>
            </w:r>
            <w:r>
              <w:rPr>
                <w:rStyle w:val="2Calibri105pt"/>
                <w:lang w:val="en-US" w:eastAsia="en-US" w:bidi="en-US"/>
              </w:rPr>
              <w:t xml:space="preserve"> </w:t>
            </w:r>
            <w:r>
              <w:rPr>
                <w:rStyle w:val="2Calibri105pt"/>
              </w:rPr>
              <w:t>1</w:t>
            </w:r>
          </w:p>
        </w:tc>
      </w:tr>
      <w:tr w:rsidR="00EC30CE">
        <w:tblPrEx>
          <w:tblCellMar>
            <w:top w:w="0" w:type="dxa"/>
            <w:bottom w:w="0" w:type="dxa"/>
          </w:tblCellMar>
        </w:tblPrEx>
        <w:trPr>
          <w:gridAfter w:val="1"/>
          <w:wAfter w:w="81" w:type="dxa"/>
          <w:trHeight w:val="610"/>
        </w:trPr>
        <w:tc>
          <w:tcPr>
            <w:tcW w:w="58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C30CE" w:rsidRDefault="00EC30CE"/>
        </w:tc>
        <w:tc>
          <w:tcPr>
            <w:tcW w:w="3538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EC30CE" w:rsidRDefault="00EC30CE"/>
        </w:tc>
        <w:tc>
          <w:tcPr>
            <w:tcW w:w="466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30CE" w:rsidRDefault="0005014C">
            <w:pPr>
              <w:pStyle w:val="20"/>
              <w:shd w:val="clear" w:color="auto" w:fill="auto"/>
              <w:spacing w:line="278" w:lineRule="exact"/>
            </w:pPr>
            <w:r>
              <w:rPr>
                <w:rStyle w:val="2Calibri105pt"/>
              </w:rPr>
              <w:t>Максимальная средняя плотность зерен щебня, гр/см</w:t>
            </w:r>
            <w:r>
              <w:rPr>
                <w:rStyle w:val="2Calibri105pt"/>
                <w:vertAlign w:val="superscript"/>
              </w:rPr>
              <w:t>3</w:t>
            </w:r>
          </w:p>
        </w:tc>
        <w:tc>
          <w:tcPr>
            <w:tcW w:w="47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30CE" w:rsidRDefault="0005014C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требуется &lt; 3</w:t>
            </w:r>
          </w:p>
        </w:tc>
      </w:tr>
      <w:tr w:rsidR="00EC30CE">
        <w:tblPrEx>
          <w:tblCellMar>
            <w:top w:w="0" w:type="dxa"/>
            <w:bottom w:w="0" w:type="dxa"/>
          </w:tblCellMar>
        </w:tblPrEx>
        <w:trPr>
          <w:gridAfter w:val="1"/>
          <w:wAfter w:w="81" w:type="dxa"/>
          <w:trHeight w:val="408"/>
        </w:trPr>
        <w:tc>
          <w:tcPr>
            <w:tcW w:w="58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C30CE" w:rsidRDefault="00EC30CE"/>
        </w:tc>
        <w:tc>
          <w:tcPr>
            <w:tcW w:w="3538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EC30CE" w:rsidRDefault="00EC30CE"/>
        </w:tc>
        <w:tc>
          <w:tcPr>
            <w:tcW w:w="466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30CE" w:rsidRDefault="0005014C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Марка по истираемости щебня</w:t>
            </w:r>
          </w:p>
        </w:tc>
        <w:tc>
          <w:tcPr>
            <w:tcW w:w="47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30CE" w:rsidRDefault="0005014C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И</w:t>
            </w:r>
            <w:proofErr w:type="gramStart"/>
            <w:r>
              <w:rPr>
                <w:rStyle w:val="2Calibri105pt"/>
              </w:rPr>
              <w:t>2</w:t>
            </w:r>
            <w:proofErr w:type="gramEnd"/>
            <w:r>
              <w:rPr>
                <w:rStyle w:val="2Calibri105pt"/>
              </w:rPr>
              <w:t xml:space="preserve"> или ИЗ</w:t>
            </w:r>
          </w:p>
        </w:tc>
      </w:tr>
      <w:tr w:rsidR="00EC30CE">
        <w:tblPrEx>
          <w:tblCellMar>
            <w:top w:w="0" w:type="dxa"/>
            <w:bottom w:w="0" w:type="dxa"/>
          </w:tblCellMar>
        </w:tblPrEx>
        <w:trPr>
          <w:gridAfter w:val="1"/>
          <w:wAfter w:w="81" w:type="dxa"/>
          <w:trHeight w:val="701"/>
        </w:trPr>
        <w:tc>
          <w:tcPr>
            <w:tcW w:w="58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C30CE" w:rsidRDefault="00EC30CE"/>
        </w:tc>
        <w:tc>
          <w:tcPr>
            <w:tcW w:w="3538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EC30CE" w:rsidRDefault="00EC30CE"/>
        </w:tc>
        <w:tc>
          <w:tcPr>
            <w:tcW w:w="466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30CE" w:rsidRDefault="0005014C">
            <w:pPr>
              <w:pStyle w:val="20"/>
              <w:shd w:val="clear" w:color="auto" w:fill="auto"/>
              <w:spacing w:line="259" w:lineRule="exact"/>
            </w:pPr>
            <w:r>
              <w:rPr>
                <w:rStyle w:val="2Calibri105pt"/>
              </w:rPr>
              <w:t xml:space="preserve">Потеря массы при испытании дробимости </w:t>
            </w:r>
            <w:r>
              <w:rPr>
                <w:rStyle w:val="2Calibri105pt"/>
              </w:rPr>
              <w:t>щебня, %</w:t>
            </w:r>
          </w:p>
        </w:tc>
        <w:tc>
          <w:tcPr>
            <w:tcW w:w="47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30CE" w:rsidRDefault="0005014C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свыше 10 до 14</w:t>
            </w:r>
          </w:p>
          <w:p w:rsidR="00EC30CE" w:rsidRDefault="0005014C">
            <w:pPr>
              <w:pStyle w:val="20"/>
              <w:shd w:val="clear" w:color="auto" w:fill="auto"/>
              <w:spacing w:line="80" w:lineRule="exact"/>
            </w:pPr>
            <w:r>
              <w:rPr>
                <w:rStyle w:val="2FranklinGothicHeavy4pt"/>
              </w:rPr>
              <w:t>*</w:t>
            </w:r>
          </w:p>
        </w:tc>
      </w:tr>
      <w:tr w:rsidR="00EC30CE">
        <w:tblPrEx>
          <w:tblCellMar>
            <w:top w:w="0" w:type="dxa"/>
            <w:bottom w:w="0" w:type="dxa"/>
          </w:tblCellMar>
        </w:tblPrEx>
        <w:trPr>
          <w:gridAfter w:val="1"/>
          <w:wAfter w:w="81" w:type="dxa"/>
          <w:trHeight w:val="696"/>
        </w:trPr>
        <w:tc>
          <w:tcPr>
            <w:tcW w:w="58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C30CE" w:rsidRDefault="00EC30CE"/>
        </w:tc>
        <w:tc>
          <w:tcPr>
            <w:tcW w:w="3538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EC30CE" w:rsidRDefault="00EC30CE"/>
        </w:tc>
        <w:tc>
          <w:tcPr>
            <w:tcW w:w="466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30CE" w:rsidRDefault="0005014C">
            <w:pPr>
              <w:pStyle w:val="20"/>
              <w:shd w:val="clear" w:color="auto" w:fill="auto"/>
              <w:spacing w:line="254" w:lineRule="exact"/>
            </w:pPr>
            <w:r>
              <w:rPr>
                <w:rStyle w:val="2Calibri105pt"/>
              </w:rPr>
              <w:t xml:space="preserve">Потеря массы при испытании истираемости щебня, </w:t>
            </w:r>
            <w:r>
              <w:rPr>
                <w:rStyle w:val="2Calibri95pt0pt"/>
                <w:lang w:val="ru-RU" w:eastAsia="ru-RU" w:bidi="ru-RU"/>
              </w:rPr>
              <w:t>%</w:t>
            </w:r>
          </w:p>
        </w:tc>
        <w:tc>
          <w:tcPr>
            <w:tcW w:w="47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30CE" w:rsidRDefault="0005014C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не более 25 т 45</w:t>
            </w:r>
          </w:p>
        </w:tc>
      </w:tr>
      <w:tr w:rsidR="00EC30CE">
        <w:tblPrEx>
          <w:tblCellMar>
            <w:top w:w="0" w:type="dxa"/>
            <w:bottom w:w="0" w:type="dxa"/>
          </w:tblCellMar>
        </w:tblPrEx>
        <w:trPr>
          <w:gridAfter w:val="1"/>
          <w:wAfter w:w="81" w:type="dxa"/>
          <w:trHeight w:val="480"/>
        </w:trPr>
        <w:tc>
          <w:tcPr>
            <w:tcW w:w="58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C30CE" w:rsidRDefault="00EC30CE"/>
        </w:tc>
        <w:tc>
          <w:tcPr>
            <w:tcW w:w="3538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EC30CE" w:rsidRDefault="00EC30CE"/>
        </w:tc>
        <w:tc>
          <w:tcPr>
            <w:tcW w:w="466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30CE" w:rsidRDefault="0005014C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Содержание зерен слабых пород, % по массе</w:t>
            </w:r>
          </w:p>
        </w:tc>
        <w:tc>
          <w:tcPr>
            <w:tcW w:w="47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30CE" w:rsidRDefault="0005014C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требуется &lt; 10</w:t>
            </w:r>
          </w:p>
        </w:tc>
      </w:tr>
      <w:tr w:rsidR="00EC30CE">
        <w:tblPrEx>
          <w:tblCellMar>
            <w:top w:w="0" w:type="dxa"/>
            <w:bottom w:w="0" w:type="dxa"/>
          </w:tblCellMar>
        </w:tblPrEx>
        <w:trPr>
          <w:gridAfter w:val="1"/>
          <w:wAfter w:w="81" w:type="dxa"/>
          <w:trHeight w:val="634"/>
        </w:trPr>
        <w:tc>
          <w:tcPr>
            <w:tcW w:w="58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C30CE" w:rsidRDefault="00EC30CE"/>
        </w:tc>
        <w:tc>
          <w:tcPr>
            <w:tcW w:w="3538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EC30CE" w:rsidRDefault="00EC30CE"/>
        </w:tc>
        <w:tc>
          <w:tcPr>
            <w:tcW w:w="466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30CE" w:rsidRDefault="0005014C">
            <w:pPr>
              <w:pStyle w:val="20"/>
              <w:shd w:val="clear" w:color="auto" w:fill="auto"/>
              <w:spacing w:line="264" w:lineRule="exact"/>
            </w:pPr>
            <w:r>
              <w:rPr>
                <w:rStyle w:val="2Calibri105pt"/>
              </w:rPr>
              <w:t>Содержание зерен пластинчатой (лещадной) и игловатой формы, % по массе,</w:t>
            </w:r>
          </w:p>
        </w:tc>
        <w:tc>
          <w:tcPr>
            <w:tcW w:w="47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30CE" w:rsidRDefault="0005014C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 xml:space="preserve">не более 10 </w:t>
            </w:r>
            <w:r>
              <w:rPr>
                <w:rStyle w:val="2Calibri55pt-1pt200"/>
              </w:rPr>
              <w:t xml:space="preserve">-г </w:t>
            </w:r>
            <w:r>
              <w:rPr>
                <w:rStyle w:val="2Calibri105pt"/>
              </w:rPr>
              <w:t>25</w:t>
            </w:r>
          </w:p>
        </w:tc>
      </w:tr>
      <w:tr w:rsidR="00EC30CE">
        <w:tblPrEx>
          <w:tblCellMar>
            <w:top w:w="0" w:type="dxa"/>
            <w:bottom w:w="0" w:type="dxa"/>
          </w:tblCellMar>
        </w:tblPrEx>
        <w:trPr>
          <w:gridAfter w:val="1"/>
          <w:wAfter w:w="81" w:type="dxa"/>
          <w:trHeight w:val="701"/>
        </w:trPr>
        <w:tc>
          <w:tcPr>
            <w:tcW w:w="58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C30CE" w:rsidRDefault="00EC30CE"/>
        </w:tc>
        <w:tc>
          <w:tcPr>
            <w:tcW w:w="3538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EC30CE" w:rsidRDefault="00EC30CE"/>
        </w:tc>
        <w:tc>
          <w:tcPr>
            <w:tcW w:w="466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30CE" w:rsidRDefault="0005014C">
            <w:pPr>
              <w:pStyle w:val="20"/>
              <w:shd w:val="clear" w:color="auto" w:fill="auto"/>
              <w:spacing w:line="259" w:lineRule="exact"/>
            </w:pPr>
            <w:r>
              <w:rPr>
                <w:rStyle w:val="2Calibri105pt"/>
              </w:rPr>
              <w:t>Содержание пылевидных и глинистых частиц, % по массе</w:t>
            </w:r>
          </w:p>
        </w:tc>
        <w:tc>
          <w:tcPr>
            <w:tcW w:w="47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30CE" w:rsidRDefault="0005014C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требуется &lt; 1</w:t>
            </w:r>
          </w:p>
        </w:tc>
      </w:tr>
      <w:tr w:rsidR="00EC30CE">
        <w:tblPrEx>
          <w:tblCellMar>
            <w:top w:w="0" w:type="dxa"/>
            <w:bottom w:w="0" w:type="dxa"/>
          </w:tblCellMar>
        </w:tblPrEx>
        <w:trPr>
          <w:gridAfter w:val="1"/>
          <w:wAfter w:w="81" w:type="dxa"/>
          <w:trHeight w:val="581"/>
        </w:trPr>
        <w:tc>
          <w:tcPr>
            <w:tcW w:w="58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C30CE" w:rsidRDefault="00EC30CE"/>
        </w:tc>
        <w:tc>
          <w:tcPr>
            <w:tcW w:w="3538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EC30CE" w:rsidRDefault="00EC30CE"/>
        </w:tc>
        <w:tc>
          <w:tcPr>
            <w:tcW w:w="938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30CE" w:rsidRDefault="0005014C">
            <w:pPr>
              <w:pStyle w:val="20"/>
              <w:shd w:val="clear" w:color="auto" w:fill="auto"/>
              <w:spacing w:line="250" w:lineRule="exact"/>
            </w:pPr>
            <w:r>
              <w:rPr>
                <w:rStyle w:val="2Calibri105pt"/>
              </w:rPr>
              <w:t>Щебень должен быть стойким к воздействию окружающей среды, не должен содержать 1 посторонних засоряющих примесей.</w:t>
            </w:r>
          </w:p>
        </w:tc>
      </w:tr>
      <w:tr w:rsidR="00EC30CE">
        <w:tblPrEx>
          <w:tblCellMar>
            <w:top w:w="0" w:type="dxa"/>
            <w:bottom w:w="0" w:type="dxa"/>
          </w:tblCellMar>
        </w:tblPrEx>
        <w:trPr>
          <w:gridAfter w:val="1"/>
          <w:wAfter w:w="81" w:type="dxa"/>
          <w:trHeight w:val="331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C30CE" w:rsidRDefault="00EC30CE"/>
        </w:tc>
        <w:tc>
          <w:tcPr>
            <w:tcW w:w="3538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30CE" w:rsidRDefault="00EC30CE"/>
        </w:tc>
        <w:tc>
          <w:tcPr>
            <w:tcW w:w="4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30CE" w:rsidRDefault="0005014C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Содержание глины в комках, % по массе</w:t>
            </w:r>
          </w:p>
        </w:tc>
        <w:tc>
          <w:tcPr>
            <w:tcW w:w="4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0CE" w:rsidRDefault="0005014C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требуется £0,25</w:t>
            </w:r>
          </w:p>
        </w:tc>
      </w:tr>
      <w:tr w:rsidR="00EC30CE">
        <w:tblPrEx>
          <w:tblCellMar>
            <w:top w:w="0" w:type="dxa"/>
            <w:bottom w:w="0" w:type="dxa"/>
          </w:tblCellMar>
        </w:tblPrEx>
        <w:trPr>
          <w:gridAfter w:val="2"/>
          <w:wAfter w:w="91" w:type="dxa"/>
          <w:trHeight w:val="821"/>
        </w:trPr>
        <w:tc>
          <w:tcPr>
            <w:tcW w:w="5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30CE" w:rsidRDefault="0005014C">
            <w:pPr>
              <w:pStyle w:val="20"/>
              <w:shd w:val="clear" w:color="auto" w:fill="auto"/>
              <w:spacing w:line="200" w:lineRule="exact"/>
            </w:pPr>
            <w:r>
              <w:rPr>
                <w:rStyle w:val="2Calibri"/>
              </w:rPr>
              <w:t>1</w:t>
            </w:r>
          </w:p>
          <w:p w:rsidR="00EC30CE" w:rsidRDefault="0005014C">
            <w:pPr>
              <w:pStyle w:val="20"/>
              <w:shd w:val="clear" w:color="auto" w:fill="auto"/>
              <w:spacing w:line="200" w:lineRule="exact"/>
            </w:pPr>
            <w:r>
              <w:rPr>
                <w:rStyle w:val="2Calibri0"/>
              </w:rPr>
              <w:t>i</w:t>
            </w:r>
          </w:p>
        </w:tc>
        <w:tc>
          <w:tcPr>
            <w:tcW w:w="35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30CE" w:rsidRDefault="00EC30CE">
            <w:pPr>
              <w:rPr>
                <w:sz w:val="10"/>
                <w:szCs w:val="10"/>
              </w:rPr>
            </w:pPr>
          </w:p>
        </w:tc>
        <w:tc>
          <w:tcPr>
            <w:tcW w:w="46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30CE" w:rsidRDefault="0005014C">
            <w:pPr>
              <w:pStyle w:val="20"/>
              <w:shd w:val="clear" w:color="auto" w:fill="auto"/>
              <w:spacing w:line="269" w:lineRule="exact"/>
            </w:pPr>
            <w:r>
              <w:rPr>
                <w:rStyle w:val="2Calibri105pt"/>
              </w:rPr>
              <w:t xml:space="preserve">Удельная </w:t>
            </w:r>
            <w:r>
              <w:rPr>
                <w:rStyle w:val="2Calibri105pt"/>
              </w:rPr>
              <w:t>эффективная активность естественных радионуклидов, Бк/кг Аэфф</w:t>
            </w:r>
          </w:p>
        </w:tc>
        <w:tc>
          <w:tcPr>
            <w:tcW w:w="4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30CE" w:rsidRDefault="0005014C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| не выше 740,0</w:t>
            </w:r>
          </w:p>
        </w:tc>
      </w:tr>
      <w:tr w:rsidR="00EC30CE">
        <w:tblPrEx>
          <w:tblCellMar>
            <w:top w:w="0" w:type="dxa"/>
            <w:bottom w:w="0" w:type="dxa"/>
          </w:tblCellMar>
        </w:tblPrEx>
        <w:trPr>
          <w:gridAfter w:val="2"/>
          <w:wAfter w:w="91" w:type="dxa"/>
          <w:trHeight w:val="566"/>
        </w:trPr>
        <w:tc>
          <w:tcPr>
            <w:tcW w:w="59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EC30CE" w:rsidRDefault="00EC30CE"/>
        </w:tc>
        <w:tc>
          <w:tcPr>
            <w:tcW w:w="352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EC30CE" w:rsidRDefault="00EC30CE"/>
        </w:tc>
        <w:tc>
          <w:tcPr>
            <w:tcW w:w="46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30CE" w:rsidRDefault="0005014C">
            <w:pPr>
              <w:pStyle w:val="20"/>
              <w:shd w:val="clear" w:color="auto" w:fill="auto"/>
              <w:spacing w:line="245" w:lineRule="exact"/>
            </w:pPr>
            <w:r>
              <w:rPr>
                <w:rStyle w:val="2Calibri105pt"/>
              </w:rPr>
              <w:t xml:space="preserve">Содержание дробленых зерен в щебне, </w:t>
            </w:r>
            <w:r>
              <w:rPr>
                <w:rStyle w:val="2Calibri95pt0pt"/>
                <w:lang w:val="ru-RU" w:eastAsia="ru-RU" w:bidi="ru-RU"/>
              </w:rPr>
              <w:t>%</w:t>
            </w:r>
            <w:r>
              <w:rPr>
                <w:rStyle w:val="2Calibri105pt"/>
              </w:rPr>
              <w:t xml:space="preserve"> по массе</w:t>
            </w:r>
          </w:p>
        </w:tc>
        <w:tc>
          <w:tcPr>
            <w:tcW w:w="4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30CE" w:rsidRDefault="0005014C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не ниже 80</w:t>
            </w:r>
          </w:p>
        </w:tc>
      </w:tr>
      <w:tr w:rsidR="00EC30CE">
        <w:tblPrEx>
          <w:tblCellMar>
            <w:top w:w="0" w:type="dxa"/>
            <w:bottom w:w="0" w:type="dxa"/>
          </w:tblCellMar>
        </w:tblPrEx>
        <w:trPr>
          <w:gridAfter w:val="2"/>
          <w:wAfter w:w="91" w:type="dxa"/>
          <w:trHeight w:val="302"/>
        </w:trPr>
        <w:tc>
          <w:tcPr>
            <w:tcW w:w="59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EC30CE" w:rsidRDefault="00EC30CE"/>
        </w:tc>
        <w:tc>
          <w:tcPr>
            <w:tcW w:w="352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EC30CE" w:rsidRDefault="00EC30CE"/>
        </w:tc>
        <w:tc>
          <w:tcPr>
            <w:tcW w:w="46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30CE" w:rsidRDefault="0005014C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Насыпная плотность щебня, тонн/м</w:t>
            </w:r>
            <w:r>
              <w:rPr>
                <w:rStyle w:val="2Calibri105pt"/>
                <w:vertAlign w:val="superscript"/>
              </w:rPr>
              <w:t>3</w:t>
            </w:r>
          </w:p>
        </w:tc>
        <w:tc>
          <w:tcPr>
            <w:tcW w:w="4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30CE" w:rsidRDefault="0005014C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не ниже 1,4</w:t>
            </w:r>
          </w:p>
        </w:tc>
      </w:tr>
      <w:tr w:rsidR="00EC30CE">
        <w:tblPrEx>
          <w:tblCellMar>
            <w:top w:w="0" w:type="dxa"/>
            <w:bottom w:w="0" w:type="dxa"/>
          </w:tblCellMar>
        </w:tblPrEx>
        <w:trPr>
          <w:gridAfter w:val="2"/>
          <w:wAfter w:w="91" w:type="dxa"/>
          <w:trHeight w:val="274"/>
        </w:trPr>
        <w:tc>
          <w:tcPr>
            <w:tcW w:w="59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EC30CE" w:rsidRDefault="00EC30CE"/>
        </w:tc>
        <w:tc>
          <w:tcPr>
            <w:tcW w:w="352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EC30CE" w:rsidRDefault="00EC30CE"/>
        </w:tc>
        <w:tc>
          <w:tcPr>
            <w:tcW w:w="46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0CE" w:rsidRDefault="0005014C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Способ получения</w:t>
            </w:r>
          </w:p>
        </w:tc>
        <w:tc>
          <w:tcPr>
            <w:tcW w:w="4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30CE" w:rsidRDefault="0005014C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дроблением горных пород, гравия и валунов</w:t>
            </w:r>
          </w:p>
        </w:tc>
      </w:tr>
      <w:tr w:rsidR="00EC30CE">
        <w:tblPrEx>
          <w:tblCellMar>
            <w:top w:w="0" w:type="dxa"/>
            <w:bottom w:w="0" w:type="dxa"/>
          </w:tblCellMar>
        </w:tblPrEx>
        <w:trPr>
          <w:gridAfter w:val="2"/>
          <w:wAfter w:w="91" w:type="dxa"/>
          <w:trHeight w:val="384"/>
        </w:trPr>
        <w:tc>
          <w:tcPr>
            <w:tcW w:w="59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EC30CE" w:rsidRDefault="00EC30CE"/>
        </w:tc>
        <w:tc>
          <w:tcPr>
            <w:tcW w:w="352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EC30CE" w:rsidRDefault="00EC30CE"/>
        </w:tc>
        <w:tc>
          <w:tcPr>
            <w:tcW w:w="46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30CE" w:rsidRDefault="0005014C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Марка по морозостойкости щебня</w:t>
            </w:r>
          </w:p>
        </w:tc>
        <w:tc>
          <w:tcPr>
            <w:tcW w:w="4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30CE" w:rsidRDefault="0005014C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 xml:space="preserve">не менее </w:t>
            </w:r>
            <w:r>
              <w:rPr>
                <w:rStyle w:val="2Calibri"/>
                <w:lang w:val="en-US" w:eastAsia="en-US" w:bidi="en-US"/>
              </w:rPr>
              <w:t xml:space="preserve">F </w:t>
            </w:r>
            <w:r>
              <w:rPr>
                <w:rStyle w:val="2Calibri105pt"/>
              </w:rPr>
              <w:t>50 |</w:t>
            </w:r>
          </w:p>
        </w:tc>
      </w:tr>
      <w:tr w:rsidR="00EC30CE">
        <w:tblPrEx>
          <w:tblCellMar>
            <w:top w:w="0" w:type="dxa"/>
            <w:bottom w:w="0" w:type="dxa"/>
          </w:tblCellMar>
        </w:tblPrEx>
        <w:trPr>
          <w:gridAfter w:val="2"/>
          <w:wAfter w:w="91" w:type="dxa"/>
          <w:trHeight w:val="408"/>
        </w:trPr>
        <w:tc>
          <w:tcPr>
            <w:tcW w:w="5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30CE" w:rsidRDefault="0005014C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Calibri105pt"/>
                <w:lang w:val="en-US" w:eastAsia="en-US" w:bidi="en-US"/>
              </w:rPr>
              <w:t>7</w:t>
            </w:r>
          </w:p>
          <w:p w:rsidR="00EC30CE" w:rsidRDefault="0005014C">
            <w:pPr>
              <w:pStyle w:val="20"/>
              <w:shd w:val="clear" w:color="auto" w:fill="auto"/>
              <w:spacing w:line="200" w:lineRule="exact"/>
            </w:pPr>
            <w:r>
              <w:rPr>
                <w:rStyle w:val="2Calibri1"/>
              </w:rPr>
              <w:t>I</w:t>
            </w:r>
          </w:p>
          <w:p w:rsidR="00EC30CE" w:rsidRDefault="0005014C">
            <w:pPr>
              <w:pStyle w:val="20"/>
              <w:shd w:val="clear" w:color="auto" w:fill="auto"/>
              <w:tabs>
                <w:tab w:val="left" w:leader="underscore" w:pos="523"/>
              </w:tabs>
              <w:spacing w:line="200" w:lineRule="exact"/>
            </w:pPr>
            <w:r>
              <w:rPr>
                <w:rStyle w:val="2FranklinGothicHeavy"/>
                <w:lang w:val="en-US" w:eastAsia="en-US" w:bidi="en-US"/>
              </w:rPr>
              <w:tab/>
            </w:r>
          </w:p>
        </w:tc>
        <w:tc>
          <w:tcPr>
            <w:tcW w:w="35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30CE" w:rsidRDefault="0005014C">
            <w:pPr>
              <w:pStyle w:val="20"/>
              <w:shd w:val="clear" w:color="auto" w:fill="auto"/>
              <w:spacing w:line="259" w:lineRule="exact"/>
            </w:pPr>
            <w:r>
              <w:rPr>
                <w:rStyle w:val="2Calibri105pt"/>
              </w:rPr>
              <w:t>Смесь песчано-гравийная природная</w:t>
            </w:r>
          </w:p>
        </w:tc>
        <w:tc>
          <w:tcPr>
            <w:tcW w:w="46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30CE" w:rsidRDefault="0005014C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Соответствие ГОСТ 23735-2014</w:t>
            </w:r>
          </w:p>
        </w:tc>
        <w:tc>
          <w:tcPr>
            <w:tcW w:w="4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30CE" w:rsidRDefault="0005014C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требуется |</w:t>
            </w:r>
          </w:p>
        </w:tc>
      </w:tr>
      <w:tr w:rsidR="00EC30CE">
        <w:tblPrEx>
          <w:tblCellMar>
            <w:top w:w="0" w:type="dxa"/>
            <w:bottom w:w="0" w:type="dxa"/>
          </w:tblCellMar>
        </w:tblPrEx>
        <w:trPr>
          <w:gridAfter w:val="2"/>
          <w:wAfter w:w="91" w:type="dxa"/>
          <w:trHeight w:val="576"/>
        </w:trPr>
        <w:tc>
          <w:tcPr>
            <w:tcW w:w="59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EC30CE" w:rsidRDefault="00EC30CE"/>
        </w:tc>
        <w:tc>
          <w:tcPr>
            <w:tcW w:w="352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EC30CE" w:rsidRDefault="00EC30CE"/>
        </w:tc>
        <w:tc>
          <w:tcPr>
            <w:tcW w:w="46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30CE" w:rsidRDefault="0005014C">
            <w:pPr>
              <w:pStyle w:val="20"/>
              <w:shd w:val="clear" w:color="auto" w:fill="auto"/>
              <w:spacing w:line="250" w:lineRule="exact"/>
            </w:pPr>
            <w:r>
              <w:rPr>
                <w:rStyle w:val="2Calibri105pt"/>
              </w:rPr>
              <w:t xml:space="preserve">Содержание зерен гравия в смеси </w:t>
            </w:r>
            <w:proofErr w:type="gramStart"/>
            <w:r>
              <w:rPr>
                <w:rStyle w:val="2Calibri105pt"/>
              </w:rPr>
              <w:t>в</w:t>
            </w:r>
            <w:proofErr w:type="gramEnd"/>
            <w:r>
              <w:rPr>
                <w:rStyle w:val="2Calibri105pt"/>
              </w:rPr>
              <w:t xml:space="preserve"> % по массе</w:t>
            </w:r>
          </w:p>
        </w:tc>
        <w:tc>
          <w:tcPr>
            <w:tcW w:w="4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30CE" w:rsidRDefault="0005014C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10 ч- 90 |</w:t>
            </w:r>
          </w:p>
          <w:p w:rsidR="00EC30CE" w:rsidRDefault="0005014C">
            <w:pPr>
              <w:pStyle w:val="20"/>
              <w:shd w:val="clear" w:color="auto" w:fill="auto"/>
              <w:spacing w:line="200" w:lineRule="exact"/>
            </w:pPr>
            <w:r>
              <w:rPr>
                <w:rStyle w:val="2FranklinGothicHeavy"/>
              </w:rPr>
              <w:t>1</w:t>
            </w:r>
          </w:p>
        </w:tc>
      </w:tr>
      <w:tr w:rsidR="00EC30CE">
        <w:tblPrEx>
          <w:tblCellMar>
            <w:top w:w="0" w:type="dxa"/>
            <w:bottom w:w="0" w:type="dxa"/>
          </w:tblCellMar>
        </w:tblPrEx>
        <w:trPr>
          <w:gridAfter w:val="2"/>
          <w:wAfter w:w="91" w:type="dxa"/>
          <w:trHeight w:val="302"/>
        </w:trPr>
        <w:tc>
          <w:tcPr>
            <w:tcW w:w="59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EC30CE" w:rsidRDefault="00EC30CE"/>
        </w:tc>
        <w:tc>
          <w:tcPr>
            <w:tcW w:w="352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EC30CE" w:rsidRDefault="00EC30CE"/>
        </w:tc>
        <w:tc>
          <w:tcPr>
            <w:tcW w:w="46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30CE" w:rsidRDefault="0005014C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Наибольшая крупность зерен гравия</w:t>
            </w:r>
          </w:p>
        </w:tc>
        <w:tc>
          <w:tcPr>
            <w:tcW w:w="4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30CE" w:rsidRDefault="0005014C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 xml:space="preserve">10 </w:t>
            </w:r>
            <w:r>
              <w:rPr>
                <w:rStyle w:val="2Garamond55pt"/>
              </w:rPr>
              <w:t xml:space="preserve">-г </w:t>
            </w:r>
            <w:r>
              <w:rPr>
                <w:rStyle w:val="2Calibri105pt"/>
              </w:rPr>
              <w:t>70 |</w:t>
            </w:r>
          </w:p>
        </w:tc>
      </w:tr>
      <w:tr w:rsidR="00EC30CE">
        <w:tblPrEx>
          <w:tblCellMar>
            <w:top w:w="0" w:type="dxa"/>
            <w:bottom w:w="0" w:type="dxa"/>
          </w:tblCellMar>
        </w:tblPrEx>
        <w:trPr>
          <w:gridAfter w:val="2"/>
          <w:wAfter w:w="91" w:type="dxa"/>
          <w:trHeight w:val="331"/>
        </w:trPr>
        <w:tc>
          <w:tcPr>
            <w:tcW w:w="59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EC30CE" w:rsidRDefault="00EC30CE"/>
        </w:tc>
        <w:tc>
          <w:tcPr>
            <w:tcW w:w="352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EC30CE" w:rsidRDefault="00EC30CE"/>
        </w:tc>
        <w:tc>
          <w:tcPr>
            <w:tcW w:w="46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30CE" w:rsidRDefault="0005014C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 xml:space="preserve">Насыпная </w:t>
            </w:r>
            <w:r>
              <w:rPr>
                <w:rStyle w:val="2Calibri105pt"/>
              </w:rPr>
              <w:t>плотность, тонн/м</w:t>
            </w:r>
            <w:r>
              <w:rPr>
                <w:rStyle w:val="2Calibri105pt"/>
                <w:vertAlign w:val="superscript"/>
              </w:rPr>
              <w:t>3</w:t>
            </w:r>
          </w:p>
        </w:tc>
        <w:tc>
          <w:tcPr>
            <w:tcW w:w="4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30CE" w:rsidRDefault="0005014C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свыше 1,6</w:t>
            </w:r>
          </w:p>
        </w:tc>
      </w:tr>
      <w:tr w:rsidR="00EC30CE">
        <w:tblPrEx>
          <w:tblCellMar>
            <w:top w:w="0" w:type="dxa"/>
            <w:bottom w:w="0" w:type="dxa"/>
          </w:tblCellMar>
        </w:tblPrEx>
        <w:trPr>
          <w:gridAfter w:val="2"/>
          <w:wAfter w:w="91" w:type="dxa"/>
          <w:trHeight w:val="576"/>
        </w:trPr>
        <w:tc>
          <w:tcPr>
            <w:tcW w:w="59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EC30CE" w:rsidRDefault="00EC30CE"/>
        </w:tc>
        <w:tc>
          <w:tcPr>
            <w:tcW w:w="352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EC30CE" w:rsidRDefault="00EC30CE"/>
        </w:tc>
        <w:tc>
          <w:tcPr>
            <w:tcW w:w="46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30CE" w:rsidRDefault="0005014C">
            <w:pPr>
              <w:pStyle w:val="20"/>
              <w:shd w:val="clear" w:color="auto" w:fill="auto"/>
              <w:spacing w:line="250" w:lineRule="exact"/>
            </w:pPr>
            <w:r>
              <w:rPr>
                <w:rStyle w:val="2Calibri105pt"/>
              </w:rPr>
              <w:t>Содержание пйлевидных и глинистых частиц по массе, %</w:t>
            </w:r>
          </w:p>
        </w:tc>
        <w:tc>
          <w:tcPr>
            <w:tcW w:w="4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30CE" w:rsidRDefault="0005014C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не выше 5</w:t>
            </w:r>
          </w:p>
        </w:tc>
      </w:tr>
      <w:tr w:rsidR="00EC30CE">
        <w:tblPrEx>
          <w:tblCellMar>
            <w:top w:w="0" w:type="dxa"/>
            <w:bottom w:w="0" w:type="dxa"/>
          </w:tblCellMar>
        </w:tblPrEx>
        <w:trPr>
          <w:gridAfter w:val="2"/>
          <w:wAfter w:w="91" w:type="dxa"/>
          <w:trHeight w:val="394"/>
        </w:trPr>
        <w:tc>
          <w:tcPr>
            <w:tcW w:w="59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EC30CE" w:rsidRDefault="00EC30CE"/>
        </w:tc>
        <w:tc>
          <w:tcPr>
            <w:tcW w:w="352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EC30CE" w:rsidRDefault="00EC30CE"/>
        </w:tc>
        <w:tc>
          <w:tcPr>
            <w:tcW w:w="46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30CE" w:rsidRDefault="0005014C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Содержание глины в комках по массе, %</w:t>
            </w:r>
          </w:p>
        </w:tc>
        <w:tc>
          <w:tcPr>
            <w:tcW w:w="4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30CE" w:rsidRDefault="0005014C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не выше 1</w:t>
            </w:r>
          </w:p>
        </w:tc>
      </w:tr>
      <w:tr w:rsidR="00EC30CE">
        <w:tblPrEx>
          <w:tblCellMar>
            <w:top w:w="0" w:type="dxa"/>
            <w:bottom w:w="0" w:type="dxa"/>
          </w:tblCellMar>
        </w:tblPrEx>
        <w:trPr>
          <w:gridAfter w:val="2"/>
          <w:wAfter w:w="91" w:type="dxa"/>
          <w:trHeight w:val="557"/>
        </w:trPr>
        <w:tc>
          <w:tcPr>
            <w:tcW w:w="59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EC30CE" w:rsidRDefault="00EC30CE"/>
        </w:tc>
        <w:tc>
          <w:tcPr>
            <w:tcW w:w="352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EC30CE" w:rsidRDefault="00EC30CE"/>
        </w:tc>
        <w:tc>
          <w:tcPr>
            <w:tcW w:w="46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0CE" w:rsidRDefault="0005014C">
            <w:pPr>
              <w:pStyle w:val="20"/>
              <w:shd w:val="clear" w:color="auto" w:fill="auto"/>
              <w:spacing w:line="269" w:lineRule="exact"/>
            </w:pPr>
            <w:r>
              <w:rPr>
                <w:rStyle w:val="2Calibri105pt"/>
              </w:rPr>
              <w:t>Удельная эффективная активность естественных радионуклидов, Бк/кг Аэфф |</w:t>
            </w:r>
          </w:p>
        </w:tc>
        <w:tc>
          <w:tcPr>
            <w:tcW w:w="4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30CE" w:rsidRDefault="0005014C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 xml:space="preserve">&lt;740 ~ </w:t>
            </w:r>
            <w:r>
              <w:rPr>
                <w:rStyle w:val="2Calibri"/>
              </w:rPr>
              <w:t>" 1</w:t>
            </w:r>
          </w:p>
        </w:tc>
      </w:tr>
      <w:tr w:rsidR="00EC30CE">
        <w:tblPrEx>
          <w:tblCellMar>
            <w:top w:w="0" w:type="dxa"/>
            <w:bottom w:w="0" w:type="dxa"/>
          </w:tblCellMar>
        </w:tblPrEx>
        <w:trPr>
          <w:gridAfter w:val="2"/>
          <w:wAfter w:w="91" w:type="dxa"/>
          <w:trHeight w:val="408"/>
        </w:trPr>
        <w:tc>
          <w:tcPr>
            <w:tcW w:w="59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30CE" w:rsidRDefault="00EC30CE"/>
        </w:tc>
        <w:tc>
          <w:tcPr>
            <w:tcW w:w="3523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30CE" w:rsidRDefault="00EC30CE"/>
        </w:tc>
        <w:tc>
          <w:tcPr>
            <w:tcW w:w="4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30CE" w:rsidRDefault="0005014C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 xml:space="preserve">Наличие засоряющих </w:t>
            </w:r>
            <w:r>
              <w:rPr>
                <w:rStyle w:val="2Calibri105pt"/>
              </w:rPr>
              <w:t>включений |</w:t>
            </w:r>
          </w:p>
        </w:tc>
        <w:tc>
          <w:tcPr>
            <w:tcW w:w="4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0CE" w:rsidRDefault="0005014C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не допускается</w:t>
            </w:r>
          </w:p>
        </w:tc>
      </w:tr>
    </w:tbl>
    <w:p w:rsidR="00EC30CE" w:rsidRDefault="00EC30CE">
      <w:pPr>
        <w:rPr>
          <w:sz w:val="2"/>
          <w:szCs w:val="2"/>
        </w:rPr>
      </w:pPr>
    </w:p>
    <w:sectPr w:rsidR="00EC30CE">
      <w:pgSz w:w="16840" w:h="11909" w:orient="landscape"/>
      <w:pgMar w:top="1026" w:right="1440" w:bottom="1275" w:left="10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14C" w:rsidRDefault="0005014C">
      <w:r>
        <w:separator/>
      </w:r>
    </w:p>
  </w:endnote>
  <w:endnote w:type="continuationSeparator" w:id="0">
    <w:p w:rsidR="0005014C" w:rsidRDefault="00050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14C" w:rsidRDefault="0005014C"/>
  </w:footnote>
  <w:footnote w:type="continuationSeparator" w:id="0">
    <w:p w:rsidR="0005014C" w:rsidRDefault="0005014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0CE"/>
    <w:rsid w:val="0005014C"/>
    <w:rsid w:val="00EC30CE"/>
    <w:rsid w:val="00FD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Calibri105pt">
    <w:name w:val="Основной текст (2) + Calibri;10;5 pt"/>
    <w:basedOn w:val="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alibri95pt0pt">
    <w:name w:val="Основной текст (2) + Calibri;9;5 pt;Курсив;Интервал 0 pt"/>
    <w:basedOn w:val="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Calibri11pt">
    <w:name w:val="Основной текст (2) + Calibri;11 pt"/>
    <w:basedOn w:val="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42pt">
    <w:name w:val="Основной текст (2) + CordiaUPC;42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84"/>
      <w:szCs w:val="84"/>
      <w:u w:val="none"/>
      <w:lang w:val="en-US" w:eastAsia="en-US" w:bidi="en-US"/>
    </w:rPr>
  </w:style>
  <w:style w:type="character" w:customStyle="1" w:styleId="2Calibri55pt-1pt200">
    <w:name w:val="Основной текст (2) + Calibri;5;5 pt;Интервал -1 pt;Масштаб 200%"/>
    <w:basedOn w:val="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20"/>
      <w:w w:val="200"/>
      <w:position w:val="0"/>
      <w:sz w:val="11"/>
      <w:szCs w:val="11"/>
      <w:u w:val="none"/>
      <w:lang w:val="ru-RU" w:eastAsia="ru-RU" w:bidi="ru-RU"/>
    </w:rPr>
  </w:style>
  <w:style w:type="character" w:customStyle="1" w:styleId="2CenturyGothic4pt">
    <w:name w:val="Основной текст (2) + Century Gothic;4 pt"/>
    <w:basedOn w:val="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Calibri105pt0">
    <w:name w:val="Основной текст (2) + Calibri;10;5 pt"/>
    <w:basedOn w:val="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FranklinGothicHeavy4pt">
    <w:name w:val="Основной текст (2) + Franklin Gothic Heavy;4 pt"/>
    <w:basedOn w:val="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Calibri">
    <w:name w:val="Основной текст (2) + Calibri"/>
    <w:basedOn w:val="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alibri0">
    <w:name w:val="Основной текст (2) + Calibri"/>
    <w:basedOn w:val="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Calibri1">
    <w:name w:val="Основной текст (2) + Calibri"/>
    <w:basedOn w:val="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FranklinGothicHeavy">
    <w:name w:val="Основной текст (2) + Franklin Gothic Heavy"/>
    <w:basedOn w:val="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Garamond55pt">
    <w:name w:val="Основной текст (2) + Garamond;5;5 pt"/>
    <w:basedOn w:val="2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Calibri105pt">
    <w:name w:val="Основной текст (2) + Calibri;10;5 pt"/>
    <w:basedOn w:val="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alibri95pt0pt">
    <w:name w:val="Основной текст (2) + Calibri;9;5 pt;Курсив;Интервал 0 pt"/>
    <w:basedOn w:val="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Calibri11pt">
    <w:name w:val="Основной текст (2) + Calibri;11 pt"/>
    <w:basedOn w:val="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42pt">
    <w:name w:val="Основной текст (2) + CordiaUPC;42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84"/>
      <w:szCs w:val="84"/>
      <w:u w:val="none"/>
      <w:lang w:val="en-US" w:eastAsia="en-US" w:bidi="en-US"/>
    </w:rPr>
  </w:style>
  <w:style w:type="character" w:customStyle="1" w:styleId="2Calibri55pt-1pt200">
    <w:name w:val="Основной текст (2) + Calibri;5;5 pt;Интервал -1 pt;Масштаб 200%"/>
    <w:basedOn w:val="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20"/>
      <w:w w:val="200"/>
      <w:position w:val="0"/>
      <w:sz w:val="11"/>
      <w:szCs w:val="11"/>
      <w:u w:val="none"/>
      <w:lang w:val="ru-RU" w:eastAsia="ru-RU" w:bidi="ru-RU"/>
    </w:rPr>
  </w:style>
  <w:style w:type="character" w:customStyle="1" w:styleId="2CenturyGothic4pt">
    <w:name w:val="Основной текст (2) + Century Gothic;4 pt"/>
    <w:basedOn w:val="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Calibri105pt0">
    <w:name w:val="Основной текст (2) + Calibri;10;5 pt"/>
    <w:basedOn w:val="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FranklinGothicHeavy4pt">
    <w:name w:val="Основной текст (2) + Franklin Gothic Heavy;4 pt"/>
    <w:basedOn w:val="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Calibri">
    <w:name w:val="Основной текст (2) + Calibri"/>
    <w:basedOn w:val="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alibri0">
    <w:name w:val="Основной текст (2) + Calibri"/>
    <w:basedOn w:val="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Calibri1">
    <w:name w:val="Основной текст (2) + Calibri"/>
    <w:basedOn w:val="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FranklinGothicHeavy">
    <w:name w:val="Основной текст (2) + Franklin Gothic Heavy"/>
    <w:basedOn w:val="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Garamond55pt">
    <w:name w:val="Основной текст (2) + Garamond;5;5 pt"/>
    <w:basedOn w:val="2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805524</dc:creator>
  <cp:lastModifiedBy>805524</cp:lastModifiedBy>
  <cp:revision>1</cp:revision>
  <dcterms:created xsi:type="dcterms:W3CDTF">2017-06-19T06:36:00Z</dcterms:created>
  <dcterms:modified xsi:type="dcterms:W3CDTF">2017-06-19T06:36:00Z</dcterms:modified>
</cp:coreProperties>
</file>